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5E" w:rsidRPr="00711689" w:rsidRDefault="00256B5E" w:rsidP="00CE3464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6A530C">
        <w:rPr>
          <w:rFonts w:ascii="仿宋" w:eastAsia="仿宋" w:hAnsi="仿宋" w:hint="eastAsia"/>
          <w:color w:val="000000"/>
          <w:sz w:val="28"/>
          <w:szCs w:val="28"/>
        </w:rPr>
        <w:t>为全面贯彻</w:t>
      </w:r>
      <w:r w:rsidRPr="006A530C">
        <w:rPr>
          <w:rFonts w:ascii="仿宋" w:eastAsia="仿宋" w:hAnsi="仿宋"/>
          <w:color w:val="000000"/>
          <w:sz w:val="28"/>
          <w:szCs w:val="28"/>
        </w:rPr>
        <w:t>落实安全工作责任制</w:t>
      </w:r>
      <w:r w:rsidR="000D196A">
        <w:rPr>
          <w:rFonts w:ascii="仿宋" w:eastAsia="仿宋" w:hAnsi="仿宋" w:hint="eastAsia"/>
          <w:color w:val="000000"/>
          <w:sz w:val="28"/>
          <w:szCs w:val="28"/>
        </w:rPr>
        <w:t>，明确安全目标、落实安全</w:t>
      </w:r>
      <w:r w:rsidRPr="006A530C">
        <w:rPr>
          <w:rFonts w:ascii="仿宋" w:eastAsia="仿宋" w:hAnsi="仿宋"/>
          <w:color w:val="000000"/>
          <w:sz w:val="28"/>
          <w:szCs w:val="28"/>
        </w:rPr>
        <w:t>责任</w:t>
      </w:r>
      <w:r w:rsidRPr="006A530C">
        <w:rPr>
          <w:rFonts w:ascii="仿宋" w:eastAsia="仿宋" w:hAnsi="仿宋" w:hint="eastAsia"/>
          <w:color w:val="000000"/>
          <w:sz w:val="28"/>
          <w:szCs w:val="28"/>
        </w:rPr>
        <w:t>、健全安全防控体系、强化</w:t>
      </w:r>
      <w:r w:rsidRPr="006A530C">
        <w:rPr>
          <w:rFonts w:ascii="仿宋" w:eastAsia="仿宋" w:hAnsi="仿宋"/>
          <w:color w:val="000000"/>
          <w:sz w:val="28"/>
          <w:szCs w:val="28"/>
        </w:rPr>
        <w:t>安全管理措施，</w:t>
      </w:r>
      <w:r w:rsidRPr="006A530C">
        <w:rPr>
          <w:rFonts w:ascii="仿宋" w:eastAsia="仿宋" w:hAnsi="仿宋" w:hint="eastAsia"/>
          <w:color w:val="000000"/>
          <w:sz w:val="28"/>
          <w:szCs w:val="28"/>
        </w:rPr>
        <w:t>切实维护</w:t>
      </w:r>
      <w:r w:rsidRPr="006A530C">
        <w:rPr>
          <w:rFonts w:ascii="仿宋" w:eastAsia="仿宋" w:hAnsi="仿宋"/>
          <w:color w:val="000000"/>
          <w:sz w:val="28"/>
          <w:szCs w:val="28"/>
        </w:rPr>
        <w:t>好校园安全稳定</w:t>
      </w:r>
      <w:r>
        <w:rPr>
          <w:rFonts w:ascii="仿宋" w:eastAsia="仿宋" w:hAnsi="仿宋" w:hint="eastAsia"/>
          <w:color w:val="000000"/>
          <w:sz w:val="28"/>
          <w:szCs w:val="28"/>
        </w:rPr>
        <w:t>。严格</w:t>
      </w:r>
      <w:r w:rsidRPr="006A530C">
        <w:rPr>
          <w:rFonts w:ascii="仿宋" w:eastAsia="仿宋" w:hAnsi="仿宋" w:hint="eastAsia"/>
          <w:color w:val="000000"/>
          <w:sz w:val="28"/>
          <w:szCs w:val="28"/>
        </w:rPr>
        <w:t>按照</w:t>
      </w:r>
      <w:r w:rsidRPr="00796745">
        <w:rPr>
          <w:rFonts w:ascii="仿宋" w:eastAsia="仿宋" w:hAnsi="仿宋"/>
          <w:color w:val="000000"/>
          <w:sz w:val="28"/>
          <w:szCs w:val="28"/>
        </w:rPr>
        <w:t>“党政同责，一岗双责，齐抓共管，失职追责”</w:t>
      </w:r>
      <w:r w:rsidRPr="00796745">
        <w:rPr>
          <w:rFonts w:ascii="仿宋" w:eastAsia="仿宋" w:hAnsi="仿宋" w:hint="eastAsia"/>
          <w:color w:val="000000"/>
          <w:sz w:val="28"/>
          <w:szCs w:val="28"/>
        </w:rPr>
        <w:t>和</w:t>
      </w:r>
      <w:r w:rsidRPr="006A530C">
        <w:rPr>
          <w:rFonts w:ascii="仿宋" w:eastAsia="仿宋" w:hAnsi="仿宋" w:hint="eastAsia"/>
          <w:color w:val="000000"/>
          <w:sz w:val="28"/>
          <w:szCs w:val="28"/>
        </w:rPr>
        <w:t>“</w:t>
      </w:r>
      <w:r>
        <w:rPr>
          <w:rFonts w:ascii="仿宋" w:eastAsia="仿宋" w:hAnsi="仿宋" w:hint="eastAsia"/>
          <w:color w:val="000000"/>
          <w:sz w:val="28"/>
          <w:szCs w:val="28"/>
        </w:rPr>
        <w:t>谁使用、谁负责；</w:t>
      </w:r>
      <w:r w:rsidRPr="006A530C">
        <w:rPr>
          <w:rFonts w:ascii="仿宋" w:eastAsia="仿宋" w:hAnsi="仿宋" w:hint="eastAsia"/>
          <w:color w:val="000000"/>
          <w:sz w:val="28"/>
          <w:szCs w:val="28"/>
        </w:rPr>
        <w:t>谁主管、谁负责”的工作要求，</w:t>
      </w:r>
      <w:r w:rsidR="00AB33B2">
        <w:rPr>
          <w:rFonts w:ascii="仿宋" w:eastAsia="仿宋" w:hAnsi="仿宋" w:hint="eastAsia"/>
          <w:color w:val="000000"/>
          <w:sz w:val="28"/>
          <w:szCs w:val="28"/>
        </w:rPr>
        <w:t>特制定本</w:t>
      </w:r>
      <w:r w:rsidRPr="006A530C">
        <w:rPr>
          <w:rFonts w:ascii="仿宋" w:eastAsia="仿宋" w:hAnsi="仿宋" w:hint="eastAsia"/>
          <w:color w:val="000000"/>
          <w:sz w:val="28"/>
          <w:szCs w:val="28"/>
        </w:rPr>
        <w:t>责任书。</w:t>
      </w:r>
    </w:p>
    <w:p w:rsidR="00256B5E" w:rsidRPr="00BB1C67" w:rsidRDefault="00256B5E" w:rsidP="00256B5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1C67">
        <w:rPr>
          <w:rFonts w:ascii="仿宋" w:eastAsia="仿宋" w:hAnsi="仿宋" w:hint="eastAsia"/>
          <w:sz w:val="28"/>
          <w:szCs w:val="28"/>
        </w:rPr>
        <w:t>一、</w:t>
      </w:r>
      <w:r w:rsidR="00EC47A4" w:rsidRPr="00BB1C67">
        <w:rPr>
          <w:rFonts w:ascii="仿宋" w:eastAsia="仿宋" w:hAnsi="仿宋" w:hint="eastAsia"/>
          <w:sz w:val="28"/>
          <w:szCs w:val="28"/>
        </w:rPr>
        <w:t>安全工作目标</w:t>
      </w:r>
    </w:p>
    <w:p w:rsidR="00256B5E" w:rsidRDefault="00256B5E" w:rsidP="00256B5E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F4EC4">
        <w:rPr>
          <w:rFonts w:ascii="仿宋" w:eastAsia="仿宋" w:hAnsi="仿宋" w:hint="eastAsia"/>
          <w:color w:val="000000"/>
          <w:sz w:val="28"/>
          <w:szCs w:val="28"/>
        </w:rPr>
        <w:t>1.</w:t>
      </w:r>
      <w:r w:rsidRPr="008536C9">
        <w:rPr>
          <w:rFonts w:ascii="仿宋" w:eastAsia="仿宋" w:hAnsi="仿宋"/>
          <w:color w:val="000000"/>
          <w:sz w:val="28"/>
          <w:szCs w:val="28"/>
        </w:rPr>
        <w:t>全面落实学校防控工作要求，密切关注本单位（部门）师生健康状况，堵住所有可能导致疫情反弹的漏洞。</w:t>
      </w:r>
    </w:p>
    <w:p w:rsidR="00256B5E" w:rsidRDefault="00256B5E" w:rsidP="00256B5E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</w:t>
      </w:r>
      <w:r>
        <w:rPr>
          <w:rFonts w:ascii="仿宋" w:eastAsia="仿宋" w:hAnsi="仿宋"/>
          <w:color w:val="000000"/>
          <w:sz w:val="28"/>
          <w:szCs w:val="28"/>
        </w:rPr>
        <w:t>高度重视意识形态领域安全工作，强化课堂、报告会、</w:t>
      </w:r>
      <w:r w:rsidRPr="00DF4EC4">
        <w:rPr>
          <w:rFonts w:ascii="仿宋" w:eastAsia="仿宋" w:hAnsi="仿宋"/>
          <w:color w:val="000000"/>
          <w:sz w:val="28"/>
          <w:szCs w:val="28"/>
        </w:rPr>
        <w:t>讲</w:t>
      </w:r>
      <w:r>
        <w:rPr>
          <w:rFonts w:ascii="仿宋" w:eastAsia="仿宋" w:hAnsi="仿宋"/>
          <w:color w:val="000000"/>
          <w:sz w:val="28"/>
          <w:szCs w:val="28"/>
        </w:rPr>
        <w:t>座等阵地管控，</w:t>
      </w:r>
      <w:r w:rsidRPr="00DF4EC4">
        <w:rPr>
          <w:rFonts w:ascii="仿宋" w:eastAsia="仿宋" w:hAnsi="仿宋"/>
          <w:color w:val="000000"/>
          <w:sz w:val="28"/>
          <w:szCs w:val="28"/>
        </w:rPr>
        <w:t>做到守土有责、守土担责、守土尽责，切实维护好学校意识形态领域安全。</w:t>
      </w:r>
    </w:p>
    <w:p w:rsidR="00256B5E" w:rsidRDefault="00256B5E" w:rsidP="00256B5E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3.加强党的民族宗教政策宣传教育，定期开展师生信教情况排查，确保党员、团员不信教，确保师生不在校园内传教和进行宗教活动，不在校外组织和参与非法宗教活动。</w:t>
      </w:r>
    </w:p>
    <w:p w:rsidR="00EC47A4" w:rsidRDefault="00EC47A4" w:rsidP="00EC47A4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4.</w:t>
      </w:r>
      <w:r w:rsidRPr="00A87441">
        <w:rPr>
          <w:rFonts w:ascii="仿宋" w:eastAsia="仿宋" w:hAnsi="仿宋"/>
          <w:color w:val="000000"/>
          <w:sz w:val="28"/>
          <w:szCs w:val="28"/>
        </w:rPr>
        <w:t>遵守国家信息技术安全的有关法律、法规和行政规章制度。完善本单位的信息技术安全管理，落实软件正版化，不采集超越职能范围的数据，保障数据安全。</w:t>
      </w:r>
    </w:p>
    <w:p w:rsidR="00EC47A4" w:rsidRDefault="00EC47A4" w:rsidP="00EC47A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5.</w:t>
      </w:r>
      <w:r w:rsidRPr="00313A1A">
        <w:rPr>
          <w:rFonts w:ascii="仿宋" w:eastAsia="仿宋" w:hAnsi="仿宋"/>
          <w:sz w:val="28"/>
          <w:szCs w:val="28"/>
        </w:rPr>
        <w:t>严把食品采购、储存、加工、留样关，建立食品安全管理体制，确保食品</w:t>
      </w:r>
      <w:proofErr w:type="gramStart"/>
      <w:r w:rsidRPr="00313A1A">
        <w:rPr>
          <w:rFonts w:ascii="仿宋" w:eastAsia="仿宋" w:hAnsi="仿宋"/>
          <w:sz w:val="28"/>
          <w:szCs w:val="28"/>
        </w:rPr>
        <w:t>安全零</w:t>
      </w:r>
      <w:proofErr w:type="gramEnd"/>
      <w:r w:rsidRPr="00313A1A">
        <w:rPr>
          <w:rFonts w:ascii="仿宋" w:eastAsia="仿宋" w:hAnsi="仿宋"/>
          <w:sz w:val="28"/>
          <w:szCs w:val="28"/>
        </w:rPr>
        <w:t>事故。</w:t>
      </w:r>
    </w:p>
    <w:p w:rsidR="00812DA8" w:rsidRPr="00BB1C67" w:rsidRDefault="00812DA8" w:rsidP="00EC47A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1C67">
        <w:rPr>
          <w:rFonts w:ascii="仿宋" w:eastAsia="仿宋" w:hAnsi="仿宋" w:hint="eastAsia"/>
          <w:sz w:val="28"/>
          <w:szCs w:val="28"/>
        </w:rPr>
        <w:t>6.落实安全主体责任，确保本单位（部门）不发生重大安全事故。</w:t>
      </w:r>
    </w:p>
    <w:p w:rsidR="00256B5E" w:rsidRPr="004313FB" w:rsidRDefault="00256B5E" w:rsidP="00256B5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二、</w:t>
      </w:r>
      <w:r w:rsidR="00EC47A4" w:rsidRPr="004313FB">
        <w:rPr>
          <w:rFonts w:ascii="仿宋" w:eastAsia="仿宋" w:hAnsi="仿宋" w:hint="eastAsia"/>
          <w:sz w:val="28"/>
          <w:szCs w:val="28"/>
        </w:rPr>
        <w:t>安全工作职责</w:t>
      </w:r>
    </w:p>
    <w:p w:rsidR="00256B5E" w:rsidRPr="004313FB" w:rsidRDefault="00EC47A4" w:rsidP="004313FB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</w:t>
      </w:r>
      <w:r w:rsidR="00256B5E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256B5E" w:rsidRPr="00E769B7">
        <w:rPr>
          <w:rFonts w:ascii="仿宋" w:eastAsia="仿宋" w:hAnsi="仿宋" w:hint="eastAsia"/>
          <w:color w:val="000000"/>
          <w:sz w:val="28"/>
          <w:szCs w:val="28"/>
        </w:rPr>
        <w:t>建立“网格化”责任工作制度，形成</w:t>
      </w:r>
      <w:r w:rsidR="00256B5E" w:rsidRPr="00E769B7">
        <w:rPr>
          <w:rFonts w:ascii="仿宋" w:eastAsia="仿宋" w:hAnsi="仿宋"/>
          <w:color w:val="000000"/>
          <w:sz w:val="28"/>
          <w:szCs w:val="28"/>
        </w:rPr>
        <w:t>“</w:t>
      </w:r>
      <w:r w:rsidR="004313FB">
        <w:rPr>
          <w:rFonts w:ascii="仿宋" w:eastAsia="仿宋" w:hAnsi="仿宋"/>
          <w:color w:val="000000"/>
          <w:sz w:val="28"/>
          <w:szCs w:val="28"/>
        </w:rPr>
        <w:t>分级管理、层层履责、</w:t>
      </w:r>
      <w:r w:rsidR="00256B5E" w:rsidRPr="00E769B7">
        <w:rPr>
          <w:rFonts w:ascii="仿宋" w:eastAsia="仿宋" w:hAnsi="仿宋"/>
          <w:color w:val="000000"/>
          <w:sz w:val="28"/>
          <w:szCs w:val="28"/>
        </w:rPr>
        <w:t>责任到人、纵横交错、全面覆盖”的网格化管理模式</w:t>
      </w:r>
      <w:r w:rsidR="004313FB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4313FB" w:rsidRPr="00E769B7">
        <w:rPr>
          <w:rFonts w:ascii="仿宋" w:eastAsia="仿宋" w:hAnsi="仿宋" w:hint="eastAsia"/>
          <w:color w:val="000000"/>
          <w:sz w:val="28"/>
          <w:szCs w:val="28"/>
        </w:rPr>
        <w:t>层层签订《安全管理责任书》，切实将安全工</w:t>
      </w:r>
      <w:r w:rsidR="004313FB">
        <w:rPr>
          <w:rFonts w:ascii="仿宋" w:eastAsia="仿宋" w:hAnsi="仿宋" w:hint="eastAsia"/>
          <w:color w:val="000000"/>
          <w:sz w:val="28"/>
          <w:szCs w:val="28"/>
        </w:rPr>
        <w:t>作落实到科室（系部）、个人，有计划、</w:t>
      </w:r>
      <w:r w:rsidR="004313FB" w:rsidRPr="004313FB">
        <w:rPr>
          <w:rFonts w:ascii="仿宋" w:eastAsia="仿宋" w:hAnsi="仿宋" w:hint="eastAsia"/>
          <w:sz w:val="28"/>
          <w:szCs w:val="28"/>
        </w:rPr>
        <w:t>有实施、</w:t>
      </w:r>
      <w:r w:rsidR="004313FB">
        <w:rPr>
          <w:rFonts w:ascii="仿宋" w:eastAsia="仿宋" w:hAnsi="仿宋" w:hint="eastAsia"/>
          <w:color w:val="000000"/>
          <w:sz w:val="28"/>
          <w:szCs w:val="28"/>
        </w:rPr>
        <w:t>有总结、有台账。</w:t>
      </w:r>
    </w:p>
    <w:p w:rsidR="00EC47A4" w:rsidRPr="00E769B7" w:rsidRDefault="00EC47A4" w:rsidP="00EC47A4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2.紧盯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学生宿舍、库</w:t>
      </w:r>
      <w:r>
        <w:rPr>
          <w:rFonts w:ascii="仿宋" w:eastAsia="仿宋" w:hAnsi="仿宋" w:hint="eastAsia"/>
          <w:color w:val="000000"/>
          <w:sz w:val="28"/>
          <w:szCs w:val="28"/>
        </w:rPr>
        <w:t>房、机房、实验实训室等场所的安全管理，重点抓好日常消防安全工作。</w:t>
      </w:r>
    </w:p>
    <w:p w:rsidR="00EC47A4" w:rsidRPr="00E769B7" w:rsidRDefault="00EC47A4" w:rsidP="00EC47A4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重点抓好实验室安全管理</w:t>
      </w:r>
    </w:p>
    <w:p w:rsidR="00EC47A4" w:rsidRPr="00E769B7" w:rsidRDefault="00EC47A4" w:rsidP="00EC47A4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769B7">
        <w:rPr>
          <w:rFonts w:ascii="仿宋" w:eastAsia="仿宋" w:hAnsi="仿宋" w:hint="eastAsia"/>
          <w:color w:val="000000"/>
          <w:sz w:val="28"/>
          <w:szCs w:val="28"/>
        </w:rPr>
        <w:t>（1）</w:t>
      </w:r>
      <w:r w:rsidRPr="00E769B7">
        <w:rPr>
          <w:rFonts w:ascii="仿宋" w:eastAsia="仿宋" w:hAnsi="仿宋"/>
          <w:color w:val="000000"/>
          <w:sz w:val="28"/>
          <w:szCs w:val="28"/>
        </w:rPr>
        <w:t>落实实验室安全分管领导和实验室安全管理人员，健全实验室安全责任体系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和</w:t>
      </w:r>
      <w:r w:rsidRPr="00E769B7">
        <w:rPr>
          <w:rFonts w:ascii="仿宋" w:eastAsia="仿宋" w:hAnsi="仿宋"/>
          <w:color w:val="000000"/>
          <w:sz w:val="28"/>
          <w:szCs w:val="28"/>
        </w:rPr>
        <w:t>安全管理制度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（安全</w:t>
      </w:r>
      <w:r w:rsidRPr="00E769B7">
        <w:rPr>
          <w:rFonts w:ascii="仿宋" w:eastAsia="仿宋" w:hAnsi="仿宋"/>
          <w:color w:val="000000"/>
          <w:sz w:val="28"/>
          <w:szCs w:val="28"/>
        </w:rPr>
        <w:t>操作规程、应急预案等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并张贴上墙</w:t>
      </w:r>
      <w:r w:rsidRPr="00E769B7">
        <w:rPr>
          <w:rFonts w:ascii="仿宋" w:eastAsia="仿宋" w:hAnsi="仿宋"/>
          <w:color w:val="000000"/>
          <w:sz w:val="28"/>
          <w:szCs w:val="28"/>
        </w:rPr>
        <w:t>）</w:t>
      </w:r>
      <w:r>
        <w:rPr>
          <w:rFonts w:ascii="仿宋" w:eastAsia="仿宋" w:hAnsi="仿宋" w:hint="eastAsia"/>
          <w:color w:val="000000"/>
          <w:sz w:val="28"/>
          <w:szCs w:val="28"/>
        </w:rPr>
        <w:t>，并严格执行。</w:t>
      </w:r>
    </w:p>
    <w:p w:rsidR="00EC47A4" w:rsidRPr="00E769B7" w:rsidRDefault="00EC47A4" w:rsidP="00EC47A4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769B7">
        <w:rPr>
          <w:rFonts w:ascii="仿宋" w:eastAsia="仿宋" w:hAnsi="仿宋" w:hint="eastAsia"/>
          <w:color w:val="000000"/>
          <w:sz w:val="28"/>
          <w:szCs w:val="28"/>
        </w:rPr>
        <w:t>（2）</w:t>
      </w:r>
      <w:r w:rsidRPr="00E769B7">
        <w:rPr>
          <w:rFonts w:ascii="仿宋" w:eastAsia="仿宋" w:hAnsi="仿宋"/>
          <w:color w:val="000000"/>
          <w:sz w:val="28"/>
          <w:szCs w:val="28"/>
        </w:rPr>
        <w:t>实行实验室准入制度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E769B7">
        <w:rPr>
          <w:rFonts w:ascii="仿宋" w:eastAsia="仿宋" w:hAnsi="仿宋"/>
          <w:color w:val="000000"/>
          <w:sz w:val="28"/>
          <w:szCs w:val="28"/>
        </w:rPr>
        <w:t>组织开展安全教育、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宣传、</w:t>
      </w:r>
      <w:r w:rsidRPr="00E769B7">
        <w:rPr>
          <w:rFonts w:ascii="仿宋" w:eastAsia="仿宋" w:hAnsi="仿宋"/>
          <w:color w:val="000000"/>
          <w:sz w:val="28"/>
          <w:szCs w:val="28"/>
        </w:rPr>
        <w:t>培训及演练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EC47A4" w:rsidRPr="00E769B7" w:rsidRDefault="00EC47A4" w:rsidP="00EC47A4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769B7">
        <w:rPr>
          <w:rFonts w:ascii="仿宋" w:eastAsia="仿宋" w:hAnsi="仿宋" w:hint="eastAsia"/>
          <w:color w:val="000000"/>
          <w:sz w:val="28"/>
          <w:szCs w:val="28"/>
        </w:rPr>
        <w:t>（3）强化危险化学品采购、存储、使用和处置等全过程管理，各种化学试剂和药品管</w:t>
      </w:r>
      <w:r>
        <w:rPr>
          <w:rFonts w:ascii="仿宋" w:eastAsia="仿宋" w:hAnsi="仿宋" w:hint="eastAsia"/>
          <w:color w:val="000000"/>
          <w:sz w:val="28"/>
          <w:szCs w:val="28"/>
        </w:rPr>
        <w:t>理科学、规范；全面加强危险废物处置整治，</w:t>
      </w: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进一步提升安全保障水平。</w:t>
      </w:r>
    </w:p>
    <w:p w:rsidR="00EC47A4" w:rsidRPr="00E769B7" w:rsidRDefault="00EC47A4" w:rsidP="00EC47A4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769B7">
        <w:rPr>
          <w:rFonts w:ascii="仿宋" w:eastAsia="仿宋" w:hAnsi="仿宋" w:hint="eastAsia"/>
          <w:color w:val="000000"/>
          <w:sz w:val="28"/>
          <w:szCs w:val="28"/>
        </w:rPr>
        <w:t>（4）</w:t>
      </w:r>
      <w:r w:rsidRPr="00E769B7">
        <w:rPr>
          <w:rFonts w:ascii="仿宋" w:eastAsia="仿宋" w:hAnsi="仿宋"/>
          <w:color w:val="000000"/>
          <w:sz w:val="28"/>
          <w:szCs w:val="28"/>
        </w:rPr>
        <w:t>组织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实施</w:t>
      </w:r>
      <w:r w:rsidRPr="00E769B7">
        <w:rPr>
          <w:rFonts w:ascii="仿宋" w:eastAsia="仿宋" w:hAnsi="仿宋"/>
          <w:color w:val="000000"/>
          <w:sz w:val="28"/>
          <w:szCs w:val="28"/>
        </w:rPr>
        <w:t>实验室安全月查制度，落实安全隐患的整改；识别重大危险源并制订应急预案。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保证突发事件发生时能够及时采取有</w:t>
      </w:r>
      <w:r>
        <w:rPr>
          <w:rFonts w:ascii="仿宋" w:eastAsia="仿宋" w:hAnsi="仿宋" w:hint="eastAsia"/>
          <w:color w:val="000000"/>
          <w:sz w:val="28"/>
          <w:szCs w:val="28"/>
        </w:rPr>
        <w:t>效应对措施。</w:t>
      </w:r>
    </w:p>
    <w:p w:rsidR="00EC47A4" w:rsidRPr="00EC47A4" w:rsidRDefault="00EC47A4" w:rsidP="00EC47A4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769B7">
        <w:rPr>
          <w:rFonts w:ascii="仿宋" w:eastAsia="仿宋" w:hAnsi="仿宋" w:hint="eastAsia"/>
          <w:color w:val="000000"/>
          <w:sz w:val="28"/>
          <w:szCs w:val="28"/>
        </w:rPr>
        <w:t>（5）其它未列明涉及本单位实验室安全的相关事宜，严格依据国家和学校有关规定，制订本单位安全管理细则，确保本单位实验室安全。</w:t>
      </w:r>
    </w:p>
    <w:p w:rsidR="004313FB" w:rsidRDefault="00256B5E" w:rsidP="00256B5E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4.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将安全工作纳入全年工作目标，建立由单位（部门）一把手负总责的安全管理机制</w:t>
      </w:r>
      <w:r w:rsidR="004313FB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256B5E" w:rsidRPr="00E769B7" w:rsidRDefault="00812DA8" w:rsidP="00256B5E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三</w:t>
      </w:r>
      <w:r w:rsidR="00EC47A4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256B5E" w:rsidRPr="00E769B7">
        <w:rPr>
          <w:rFonts w:ascii="仿宋" w:eastAsia="仿宋" w:hAnsi="仿宋" w:hint="eastAsia"/>
          <w:color w:val="000000"/>
          <w:sz w:val="28"/>
          <w:szCs w:val="28"/>
        </w:rPr>
        <w:t>落实安全</w:t>
      </w:r>
      <w:r w:rsidR="00256B5E">
        <w:rPr>
          <w:rFonts w:ascii="仿宋" w:eastAsia="仿宋" w:hAnsi="仿宋" w:hint="eastAsia"/>
          <w:color w:val="000000"/>
          <w:sz w:val="28"/>
          <w:szCs w:val="28"/>
        </w:rPr>
        <w:t>管理</w:t>
      </w:r>
      <w:r w:rsidR="00256B5E" w:rsidRPr="00E769B7">
        <w:rPr>
          <w:rFonts w:ascii="仿宋" w:eastAsia="仿宋" w:hAnsi="仿宋" w:hint="eastAsia"/>
          <w:color w:val="000000"/>
          <w:sz w:val="28"/>
          <w:szCs w:val="28"/>
        </w:rPr>
        <w:t>措施</w:t>
      </w:r>
    </w:p>
    <w:p w:rsidR="00256B5E" w:rsidRPr="00E769B7" w:rsidRDefault="00256B5E" w:rsidP="00256B5E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769B7">
        <w:rPr>
          <w:rFonts w:ascii="仿宋" w:eastAsia="仿宋" w:hAnsi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.</w:t>
      </w:r>
      <w:r w:rsidRPr="006A530C">
        <w:rPr>
          <w:rFonts w:ascii="仿宋" w:eastAsia="仿宋" w:hAnsi="仿宋"/>
          <w:color w:val="000000"/>
          <w:sz w:val="28"/>
          <w:szCs w:val="28"/>
        </w:rPr>
        <w:t>要</w:t>
      </w:r>
      <w:r w:rsidRPr="006A530C">
        <w:rPr>
          <w:rFonts w:ascii="仿宋" w:eastAsia="仿宋" w:hAnsi="仿宋" w:hint="eastAsia"/>
          <w:color w:val="000000"/>
          <w:sz w:val="28"/>
          <w:szCs w:val="28"/>
        </w:rPr>
        <w:t>组织</w:t>
      </w:r>
      <w:r w:rsidRPr="006A530C">
        <w:rPr>
          <w:rFonts w:ascii="仿宋" w:eastAsia="仿宋" w:hAnsi="仿宋"/>
          <w:color w:val="000000"/>
          <w:sz w:val="28"/>
          <w:szCs w:val="28"/>
        </w:rPr>
        <w:t>开展</w:t>
      </w:r>
      <w:r w:rsidRPr="006A530C">
        <w:rPr>
          <w:rFonts w:ascii="仿宋" w:eastAsia="仿宋" w:hAnsi="仿宋" w:hint="eastAsia"/>
          <w:color w:val="000000"/>
          <w:sz w:val="28"/>
          <w:szCs w:val="28"/>
        </w:rPr>
        <w:t>本单位（部门）</w:t>
      </w:r>
      <w:r w:rsidRPr="006A530C">
        <w:rPr>
          <w:rFonts w:ascii="仿宋" w:eastAsia="仿宋" w:hAnsi="仿宋"/>
          <w:color w:val="000000"/>
          <w:sz w:val="28"/>
          <w:szCs w:val="28"/>
        </w:rPr>
        <w:t>安全</w:t>
      </w:r>
      <w:r w:rsidR="005215BF">
        <w:rPr>
          <w:rFonts w:ascii="仿宋" w:eastAsia="仿宋" w:hAnsi="仿宋" w:hint="eastAsia"/>
          <w:color w:val="000000"/>
          <w:sz w:val="28"/>
          <w:szCs w:val="28"/>
        </w:rPr>
        <w:t>检查，</w:t>
      </w:r>
      <w:r w:rsidRPr="006A530C">
        <w:rPr>
          <w:rFonts w:ascii="仿宋" w:eastAsia="仿宋" w:hAnsi="仿宋" w:hint="eastAsia"/>
          <w:color w:val="000000"/>
          <w:sz w:val="28"/>
          <w:szCs w:val="28"/>
        </w:rPr>
        <w:t>召开安全工</w:t>
      </w:r>
      <w:r w:rsidR="005215BF">
        <w:rPr>
          <w:rFonts w:ascii="仿宋" w:eastAsia="仿宋" w:hAnsi="仿宋" w:hint="eastAsia"/>
          <w:color w:val="000000"/>
          <w:sz w:val="28"/>
          <w:szCs w:val="28"/>
        </w:rPr>
        <w:t>作专题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会，分析</w:t>
      </w:r>
      <w:proofErr w:type="gramStart"/>
      <w:r w:rsidRPr="00E769B7">
        <w:rPr>
          <w:rFonts w:ascii="仿宋" w:eastAsia="仿宋" w:hAnsi="仿宋" w:hint="eastAsia"/>
          <w:color w:val="000000"/>
          <w:sz w:val="28"/>
          <w:szCs w:val="28"/>
        </w:rPr>
        <w:t>研判安全</w:t>
      </w:r>
      <w:proofErr w:type="gramEnd"/>
      <w:r w:rsidRPr="00E769B7">
        <w:rPr>
          <w:rFonts w:ascii="仿宋" w:eastAsia="仿宋" w:hAnsi="仿宋" w:hint="eastAsia"/>
          <w:color w:val="000000"/>
          <w:sz w:val="28"/>
          <w:szCs w:val="28"/>
        </w:rPr>
        <w:t>稳定情况，</w:t>
      </w:r>
      <w:r w:rsidR="005215BF" w:rsidRPr="006A530C">
        <w:rPr>
          <w:rFonts w:ascii="仿宋" w:eastAsia="仿宋" w:hAnsi="仿宋" w:hint="eastAsia"/>
          <w:color w:val="000000"/>
          <w:sz w:val="28"/>
          <w:szCs w:val="28"/>
        </w:rPr>
        <w:t>对检查发现的安全隐患</w:t>
      </w:r>
      <w:r w:rsidR="005215BF">
        <w:rPr>
          <w:rFonts w:ascii="仿宋" w:eastAsia="仿宋" w:hAnsi="仿宋" w:hint="eastAsia"/>
          <w:color w:val="000000"/>
          <w:sz w:val="28"/>
          <w:szCs w:val="28"/>
        </w:rPr>
        <w:t>提交领导班子讨论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或向有关职能部门报告，</w:t>
      </w:r>
      <w:r>
        <w:rPr>
          <w:rFonts w:ascii="仿宋" w:eastAsia="仿宋" w:hAnsi="仿宋" w:hint="eastAsia"/>
          <w:color w:val="000000"/>
          <w:sz w:val="28"/>
          <w:szCs w:val="28"/>
        </w:rPr>
        <w:t>认真落实整改要求。</w:t>
      </w:r>
    </w:p>
    <w:p w:rsidR="00256B5E" w:rsidRPr="00E769B7" w:rsidRDefault="00256B5E" w:rsidP="00256B5E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定期对本单位（部门）师生开展法制、消防、</w:t>
      </w:r>
      <w:r>
        <w:rPr>
          <w:rFonts w:ascii="仿宋" w:eastAsia="仿宋" w:hAnsi="仿宋" w:hint="eastAsia"/>
          <w:color w:val="000000"/>
          <w:sz w:val="28"/>
          <w:szCs w:val="28"/>
        </w:rPr>
        <w:t>通讯网络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诈骗、交通</w:t>
      </w:r>
      <w:r>
        <w:rPr>
          <w:rFonts w:ascii="仿宋" w:eastAsia="仿宋" w:hAnsi="仿宋" w:hint="eastAsia"/>
          <w:color w:val="000000"/>
          <w:sz w:val="28"/>
          <w:szCs w:val="28"/>
        </w:rPr>
        <w:t>、食品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等安全教育，落实防火、防盗、防事故等安防措施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256B5E" w:rsidRPr="00E769B7" w:rsidRDefault="00256B5E" w:rsidP="009A2F44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769B7">
        <w:rPr>
          <w:rFonts w:ascii="仿宋" w:eastAsia="仿宋" w:hAnsi="仿宋" w:hint="eastAsia"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</w:rPr>
        <w:t>.</w:t>
      </w:r>
      <w:r w:rsidRPr="006A530C">
        <w:rPr>
          <w:rFonts w:ascii="仿宋" w:eastAsia="仿宋" w:hAnsi="仿宋" w:hint="eastAsia"/>
          <w:color w:val="000000"/>
          <w:sz w:val="28"/>
          <w:szCs w:val="28"/>
        </w:rPr>
        <w:t>做好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本单位（部门）</w:t>
      </w:r>
      <w:r w:rsidR="009A2F44" w:rsidRPr="00E769B7">
        <w:rPr>
          <w:rFonts w:ascii="仿宋" w:eastAsia="仿宋" w:hAnsi="仿宋" w:hint="eastAsia"/>
          <w:color w:val="000000"/>
          <w:sz w:val="28"/>
          <w:szCs w:val="28"/>
        </w:rPr>
        <w:t>师生</w:t>
      </w:r>
      <w:r w:rsidR="009A2F44" w:rsidRPr="00E769B7">
        <w:rPr>
          <w:rFonts w:ascii="仿宋" w:eastAsia="仿宋" w:hAnsi="仿宋"/>
          <w:color w:val="000000"/>
          <w:sz w:val="28"/>
          <w:szCs w:val="28"/>
        </w:rPr>
        <w:t>外出</w:t>
      </w:r>
      <w:r w:rsidR="009A2F44">
        <w:rPr>
          <w:rFonts w:ascii="仿宋" w:eastAsia="仿宋" w:hAnsi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</w:rPr>
        <w:t>科研平台、合作单位、外来人员的安全教育和安全监督管理工作。</w:t>
      </w:r>
    </w:p>
    <w:p w:rsidR="00256B5E" w:rsidRPr="006A530C" w:rsidRDefault="009A2F44" w:rsidP="00256B5E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</w:t>
      </w:r>
      <w:r w:rsidR="00256B5E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256B5E" w:rsidRPr="006A530C">
        <w:rPr>
          <w:rFonts w:ascii="仿宋" w:eastAsia="仿宋" w:hAnsi="仿宋" w:hint="eastAsia"/>
          <w:color w:val="000000"/>
          <w:sz w:val="28"/>
          <w:szCs w:val="28"/>
        </w:rPr>
        <w:t>学习和掌握学校各类突发事件应急处置预案，根据</w:t>
      </w:r>
      <w:r w:rsidR="00256B5E" w:rsidRPr="006A530C">
        <w:rPr>
          <w:rFonts w:ascii="仿宋" w:eastAsia="仿宋" w:hAnsi="仿宋"/>
          <w:color w:val="000000"/>
          <w:sz w:val="28"/>
          <w:szCs w:val="28"/>
        </w:rPr>
        <w:t>实际</w:t>
      </w:r>
      <w:r w:rsidR="00256B5E" w:rsidRPr="006A530C">
        <w:rPr>
          <w:rFonts w:ascii="仿宋" w:eastAsia="仿宋" w:hAnsi="仿宋" w:hint="eastAsia"/>
          <w:color w:val="000000"/>
          <w:sz w:val="28"/>
          <w:szCs w:val="28"/>
        </w:rPr>
        <w:t>制定本单位（部门）的应急预案，做好</w:t>
      </w:r>
      <w:r w:rsidR="00256B5E" w:rsidRPr="006A530C">
        <w:rPr>
          <w:rFonts w:ascii="仿宋" w:eastAsia="仿宋" w:hAnsi="仿宋"/>
          <w:color w:val="000000"/>
          <w:sz w:val="28"/>
          <w:szCs w:val="28"/>
        </w:rPr>
        <w:t>培训演练</w:t>
      </w:r>
      <w:r w:rsidR="00256B5E">
        <w:rPr>
          <w:rFonts w:ascii="仿宋" w:eastAsia="仿宋" w:hAnsi="仿宋" w:hint="eastAsia"/>
          <w:color w:val="000000"/>
          <w:sz w:val="28"/>
          <w:szCs w:val="28"/>
        </w:rPr>
        <w:t>、保障应急资源、及时启动预案。</w:t>
      </w:r>
    </w:p>
    <w:p w:rsidR="00256B5E" w:rsidRPr="005215BF" w:rsidRDefault="00812DA8" w:rsidP="00256B5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215BF">
        <w:rPr>
          <w:rFonts w:ascii="仿宋" w:eastAsia="仿宋" w:hAnsi="仿宋" w:hint="eastAsia"/>
          <w:sz w:val="28"/>
          <w:szCs w:val="28"/>
        </w:rPr>
        <w:t>四</w:t>
      </w:r>
      <w:r w:rsidR="005215BF" w:rsidRPr="005215BF">
        <w:rPr>
          <w:rFonts w:ascii="仿宋" w:eastAsia="仿宋" w:hAnsi="仿宋" w:hint="eastAsia"/>
          <w:sz w:val="28"/>
          <w:szCs w:val="28"/>
        </w:rPr>
        <w:t>、学校安全稳定领导小组将适时对本</w:t>
      </w:r>
      <w:r w:rsidR="00256B5E" w:rsidRPr="005215BF">
        <w:rPr>
          <w:rFonts w:ascii="仿宋" w:eastAsia="仿宋" w:hAnsi="仿宋" w:hint="eastAsia"/>
          <w:sz w:val="28"/>
          <w:szCs w:val="28"/>
        </w:rPr>
        <w:t>单位（部门）的安全</w:t>
      </w:r>
      <w:r w:rsidR="004313FB" w:rsidRPr="005215BF">
        <w:rPr>
          <w:rFonts w:ascii="仿宋" w:eastAsia="仿宋" w:hAnsi="仿宋" w:hint="eastAsia"/>
          <w:sz w:val="28"/>
          <w:szCs w:val="28"/>
        </w:rPr>
        <w:t>管</w:t>
      </w:r>
      <w:r w:rsidR="005215BF">
        <w:rPr>
          <w:rFonts w:ascii="仿宋" w:eastAsia="仿宋" w:hAnsi="仿宋" w:hint="eastAsia"/>
          <w:sz w:val="28"/>
          <w:szCs w:val="28"/>
        </w:rPr>
        <w:t>理责任机制，安全</w:t>
      </w:r>
      <w:r w:rsidR="004313FB" w:rsidRPr="005215BF">
        <w:rPr>
          <w:rFonts w:ascii="仿宋" w:eastAsia="仿宋" w:hAnsi="仿宋" w:hint="eastAsia"/>
          <w:sz w:val="28"/>
          <w:szCs w:val="28"/>
        </w:rPr>
        <w:t>规章制度执行情况，隐患排查整改情况等工作进行</w:t>
      </w:r>
      <w:r w:rsidR="00256B5E" w:rsidRPr="005215BF">
        <w:rPr>
          <w:rFonts w:ascii="仿宋" w:eastAsia="仿宋" w:hAnsi="仿宋" w:hint="eastAsia"/>
          <w:sz w:val="28"/>
          <w:szCs w:val="28"/>
        </w:rPr>
        <w:t>督查。</w:t>
      </w:r>
    </w:p>
    <w:p w:rsidR="00256B5E" w:rsidRPr="005215BF" w:rsidRDefault="00812DA8" w:rsidP="00256B5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215BF">
        <w:rPr>
          <w:rFonts w:ascii="仿宋" w:eastAsia="仿宋" w:hAnsi="仿宋" w:hint="eastAsia"/>
          <w:sz w:val="28"/>
          <w:szCs w:val="28"/>
        </w:rPr>
        <w:t>五</w:t>
      </w:r>
      <w:r w:rsidR="005215BF" w:rsidRPr="005215BF">
        <w:rPr>
          <w:rFonts w:ascii="仿宋" w:eastAsia="仿宋" w:hAnsi="仿宋" w:hint="eastAsia"/>
          <w:sz w:val="28"/>
          <w:szCs w:val="28"/>
        </w:rPr>
        <w:t>、本</w:t>
      </w:r>
      <w:r w:rsidR="00A16206" w:rsidRPr="005215BF">
        <w:rPr>
          <w:rFonts w:ascii="仿宋" w:eastAsia="仿宋" w:hAnsi="仿宋" w:hint="eastAsia"/>
          <w:sz w:val="28"/>
          <w:szCs w:val="28"/>
        </w:rPr>
        <w:t>单位（部门）安全管理责任履行情况纳入学校年终考核</w:t>
      </w:r>
      <w:r w:rsidR="00256B5E" w:rsidRPr="005215BF">
        <w:rPr>
          <w:rFonts w:ascii="仿宋" w:eastAsia="仿宋" w:hAnsi="仿宋" w:hint="eastAsia"/>
          <w:sz w:val="28"/>
          <w:szCs w:val="28"/>
        </w:rPr>
        <w:t>。执行校园安全管理一票否决制和责任追究制。</w:t>
      </w:r>
    </w:p>
    <w:p w:rsidR="00256B5E" w:rsidRPr="00E769B7" w:rsidRDefault="00812DA8" w:rsidP="00256B5E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六</w:t>
      </w:r>
      <w:r w:rsidR="00256B5E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256B5E" w:rsidRPr="00E769B7">
        <w:rPr>
          <w:rFonts w:ascii="仿宋" w:eastAsia="仿宋" w:hAnsi="仿宋" w:hint="eastAsia"/>
          <w:color w:val="000000"/>
          <w:sz w:val="28"/>
          <w:szCs w:val="28"/>
        </w:rPr>
        <w:t>本责任书有效期为壹年，自</w:t>
      </w:r>
      <w:r w:rsidR="00256B5E" w:rsidRPr="00E769B7">
        <w:rPr>
          <w:rFonts w:ascii="仿宋" w:eastAsia="仿宋" w:hAnsi="仿宋"/>
          <w:color w:val="000000"/>
          <w:sz w:val="28"/>
          <w:szCs w:val="28"/>
        </w:rPr>
        <w:t>20</w:t>
      </w:r>
      <w:r w:rsidR="00256B5E" w:rsidRPr="00E769B7">
        <w:rPr>
          <w:rFonts w:ascii="仿宋" w:eastAsia="仿宋" w:hAnsi="仿宋" w:hint="eastAsia"/>
          <w:color w:val="000000"/>
          <w:sz w:val="28"/>
          <w:szCs w:val="28"/>
        </w:rPr>
        <w:t>20年1月1日至2020年12月31日止。</w:t>
      </w:r>
    </w:p>
    <w:p w:rsidR="00256B5E" w:rsidRPr="006A530C" w:rsidRDefault="00812DA8" w:rsidP="00256B5E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七</w:t>
      </w:r>
      <w:r w:rsidR="00256B5E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256B5E" w:rsidRPr="00E769B7">
        <w:rPr>
          <w:rFonts w:ascii="仿宋" w:eastAsia="仿宋" w:hAnsi="仿宋" w:hint="eastAsia"/>
          <w:color w:val="000000"/>
          <w:sz w:val="28"/>
          <w:szCs w:val="28"/>
        </w:rPr>
        <w:t>本责任书一式二份，双方各执一份备案</w:t>
      </w:r>
      <w:r w:rsidR="00256B5E" w:rsidRPr="006A530C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256B5E" w:rsidRPr="006A530C" w:rsidRDefault="00256B5E" w:rsidP="00256B5E">
      <w:pPr>
        <w:snapToGrid w:val="0"/>
        <w:spacing w:line="360" w:lineRule="auto"/>
        <w:ind w:firstLineChars="50" w:firstLine="140"/>
        <w:jc w:val="left"/>
        <w:rPr>
          <w:rFonts w:ascii="仿宋" w:eastAsia="仿宋" w:hAnsi="仿宋"/>
          <w:color w:val="000000"/>
          <w:sz w:val="28"/>
          <w:szCs w:val="28"/>
        </w:rPr>
      </w:pPr>
    </w:p>
    <w:p w:rsidR="00256B5E" w:rsidRPr="006A530C" w:rsidRDefault="00256B5E" w:rsidP="00256B5E">
      <w:pPr>
        <w:snapToGrid w:val="0"/>
        <w:spacing w:line="360" w:lineRule="auto"/>
        <w:ind w:firstLineChars="50" w:firstLine="140"/>
        <w:jc w:val="left"/>
        <w:rPr>
          <w:rFonts w:ascii="仿宋" w:eastAsia="仿宋" w:hAnsi="仿宋"/>
          <w:color w:val="000000"/>
          <w:sz w:val="28"/>
          <w:szCs w:val="28"/>
        </w:rPr>
      </w:pPr>
      <w:r w:rsidRPr="006A530C">
        <w:rPr>
          <w:rFonts w:ascii="仿宋" w:eastAsia="仿宋" w:hAnsi="仿宋" w:hint="eastAsia"/>
          <w:color w:val="000000"/>
          <w:sz w:val="28"/>
          <w:szCs w:val="28"/>
        </w:rPr>
        <w:t xml:space="preserve">江苏理工学院               </w:t>
      </w:r>
      <w:r w:rsidRPr="006A530C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6A530C">
        <w:rPr>
          <w:rFonts w:ascii="仿宋" w:eastAsia="仿宋" w:hAnsi="仿宋" w:hint="eastAsia"/>
          <w:color w:val="000000"/>
          <w:sz w:val="28"/>
          <w:szCs w:val="28"/>
        </w:rPr>
        <w:t xml:space="preserve">         学院（部门）</w:t>
      </w:r>
    </w:p>
    <w:p w:rsidR="00256B5E" w:rsidRPr="006A530C" w:rsidRDefault="00256B5E" w:rsidP="00256B5E">
      <w:pPr>
        <w:snapToGrid w:val="0"/>
        <w:spacing w:line="360" w:lineRule="auto"/>
        <w:ind w:firstLineChars="300" w:firstLine="840"/>
        <w:jc w:val="left"/>
        <w:rPr>
          <w:rFonts w:ascii="仿宋" w:eastAsia="仿宋" w:hAnsi="仿宋"/>
          <w:color w:val="000000"/>
          <w:sz w:val="28"/>
          <w:szCs w:val="28"/>
        </w:rPr>
      </w:pPr>
      <w:r w:rsidRPr="006A530C">
        <w:rPr>
          <w:rFonts w:ascii="仿宋" w:eastAsia="仿宋" w:hAnsi="仿宋" w:hint="eastAsia"/>
          <w:color w:val="000000"/>
          <w:sz w:val="28"/>
          <w:szCs w:val="28"/>
        </w:rPr>
        <w:t xml:space="preserve">（盖章）                      </w:t>
      </w:r>
      <w:r w:rsidRPr="006A530C"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6A530C">
        <w:rPr>
          <w:rFonts w:ascii="仿宋" w:eastAsia="仿宋" w:hAnsi="仿宋" w:hint="eastAsia"/>
          <w:color w:val="000000"/>
          <w:sz w:val="28"/>
          <w:szCs w:val="28"/>
        </w:rPr>
        <w:t xml:space="preserve">    （盖章）</w:t>
      </w:r>
    </w:p>
    <w:p w:rsidR="00256B5E" w:rsidRPr="006A530C" w:rsidRDefault="00256B5E" w:rsidP="00256B5E">
      <w:pPr>
        <w:snapToGrid w:val="0"/>
        <w:spacing w:line="360" w:lineRule="auto"/>
        <w:ind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 w:rsidRPr="006A530C">
        <w:rPr>
          <w:rFonts w:ascii="仿宋" w:eastAsia="仿宋" w:hAnsi="仿宋" w:hint="eastAsia"/>
          <w:color w:val="000000"/>
          <w:sz w:val="28"/>
          <w:szCs w:val="28"/>
        </w:rPr>
        <w:t xml:space="preserve">领导（签字）：                       </w:t>
      </w:r>
      <w:r w:rsidRPr="006A530C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6A530C">
        <w:rPr>
          <w:rFonts w:ascii="仿宋" w:eastAsia="仿宋" w:hAnsi="仿宋" w:hint="eastAsia"/>
          <w:color w:val="000000"/>
          <w:sz w:val="28"/>
          <w:szCs w:val="28"/>
        </w:rPr>
        <w:t>领导（签字）：</w:t>
      </w:r>
    </w:p>
    <w:p w:rsidR="00256B5E" w:rsidRPr="003F26C9" w:rsidRDefault="00256B5E" w:rsidP="00256B5E">
      <w:pPr>
        <w:snapToGrid w:val="0"/>
        <w:spacing w:line="360" w:lineRule="auto"/>
        <w:ind w:firstLineChars="300" w:firstLine="840"/>
        <w:jc w:val="left"/>
        <w:rPr>
          <w:rFonts w:ascii="仿宋" w:eastAsia="仿宋" w:hAnsi="仿宋"/>
          <w:color w:val="000000"/>
          <w:sz w:val="28"/>
          <w:szCs w:val="28"/>
        </w:rPr>
      </w:pPr>
      <w:r w:rsidRPr="006A530C">
        <w:rPr>
          <w:rFonts w:ascii="仿宋" w:eastAsia="仿宋" w:hAnsi="仿宋" w:hint="eastAsia"/>
          <w:color w:val="000000"/>
          <w:sz w:val="28"/>
          <w:szCs w:val="28"/>
        </w:rPr>
        <w:t xml:space="preserve">年   月   日                         年   月   日  </w:t>
      </w:r>
    </w:p>
    <w:p w:rsidR="00785B8C" w:rsidRPr="00256B5E" w:rsidRDefault="00785B8C"/>
    <w:sectPr w:rsidR="00785B8C" w:rsidRPr="00256B5E" w:rsidSect="00785B8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CC" w:rsidRDefault="00FA0CCC" w:rsidP="001D4566">
      <w:r>
        <w:separator/>
      </w:r>
    </w:p>
  </w:endnote>
  <w:endnote w:type="continuationSeparator" w:id="0">
    <w:p w:rsidR="00FA0CCC" w:rsidRDefault="00FA0CCC" w:rsidP="001D4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CC" w:rsidRDefault="00FA0CCC" w:rsidP="001D4566">
      <w:r>
        <w:separator/>
      </w:r>
    </w:p>
  </w:footnote>
  <w:footnote w:type="continuationSeparator" w:id="0">
    <w:p w:rsidR="00FA0CCC" w:rsidRDefault="00FA0CCC" w:rsidP="001D4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66" w:rsidRDefault="001D4566" w:rsidP="001D456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B5E"/>
    <w:rsid w:val="00000A6A"/>
    <w:rsid w:val="0000126E"/>
    <w:rsid w:val="000012BA"/>
    <w:rsid w:val="0000279E"/>
    <w:rsid w:val="00004835"/>
    <w:rsid w:val="00004DDD"/>
    <w:rsid w:val="00006286"/>
    <w:rsid w:val="000068F1"/>
    <w:rsid w:val="000152DB"/>
    <w:rsid w:val="00016A6B"/>
    <w:rsid w:val="00016E99"/>
    <w:rsid w:val="00017CCA"/>
    <w:rsid w:val="00017DCF"/>
    <w:rsid w:val="00021142"/>
    <w:rsid w:val="00022D30"/>
    <w:rsid w:val="00022FD5"/>
    <w:rsid w:val="000234D7"/>
    <w:rsid w:val="000238BA"/>
    <w:rsid w:val="00025250"/>
    <w:rsid w:val="0002722C"/>
    <w:rsid w:val="00027387"/>
    <w:rsid w:val="00030085"/>
    <w:rsid w:val="00030BA8"/>
    <w:rsid w:val="00031453"/>
    <w:rsid w:val="000330BA"/>
    <w:rsid w:val="00036C19"/>
    <w:rsid w:val="00041991"/>
    <w:rsid w:val="00041CE1"/>
    <w:rsid w:val="00042C23"/>
    <w:rsid w:val="00045952"/>
    <w:rsid w:val="0004737E"/>
    <w:rsid w:val="00050779"/>
    <w:rsid w:val="0005259E"/>
    <w:rsid w:val="00052F7F"/>
    <w:rsid w:val="00055EEB"/>
    <w:rsid w:val="00060632"/>
    <w:rsid w:val="0006082E"/>
    <w:rsid w:val="00061176"/>
    <w:rsid w:val="00061499"/>
    <w:rsid w:val="00061842"/>
    <w:rsid w:val="00064F4E"/>
    <w:rsid w:val="00067A34"/>
    <w:rsid w:val="00070CCA"/>
    <w:rsid w:val="00071EB3"/>
    <w:rsid w:val="00074A65"/>
    <w:rsid w:val="00074FC1"/>
    <w:rsid w:val="00075941"/>
    <w:rsid w:val="000800F9"/>
    <w:rsid w:val="00080AA9"/>
    <w:rsid w:val="00080CAD"/>
    <w:rsid w:val="000810E5"/>
    <w:rsid w:val="000811DC"/>
    <w:rsid w:val="000835D3"/>
    <w:rsid w:val="000836C6"/>
    <w:rsid w:val="00085621"/>
    <w:rsid w:val="0008649F"/>
    <w:rsid w:val="000868BD"/>
    <w:rsid w:val="00087770"/>
    <w:rsid w:val="00087F0C"/>
    <w:rsid w:val="00090656"/>
    <w:rsid w:val="00091EFD"/>
    <w:rsid w:val="0009294C"/>
    <w:rsid w:val="00093DFD"/>
    <w:rsid w:val="00097697"/>
    <w:rsid w:val="000A0F2C"/>
    <w:rsid w:val="000A3640"/>
    <w:rsid w:val="000A616D"/>
    <w:rsid w:val="000B2080"/>
    <w:rsid w:val="000B6E72"/>
    <w:rsid w:val="000B7AAF"/>
    <w:rsid w:val="000B7F0F"/>
    <w:rsid w:val="000C142B"/>
    <w:rsid w:val="000C18D6"/>
    <w:rsid w:val="000C1B15"/>
    <w:rsid w:val="000C4386"/>
    <w:rsid w:val="000C4815"/>
    <w:rsid w:val="000C5856"/>
    <w:rsid w:val="000C636A"/>
    <w:rsid w:val="000C7EF9"/>
    <w:rsid w:val="000D0568"/>
    <w:rsid w:val="000D08B7"/>
    <w:rsid w:val="000D0AE6"/>
    <w:rsid w:val="000D0FC9"/>
    <w:rsid w:val="000D196A"/>
    <w:rsid w:val="000D46F9"/>
    <w:rsid w:val="000D49C7"/>
    <w:rsid w:val="000D567E"/>
    <w:rsid w:val="000D6C64"/>
    <w:rsid w:val="000D76A4"/>
    <w:rsid w:val="000E04CA"/>
    <w:rsid w:val="000E05AE"/>
    <w:rsid w:val="000E0BF0"/>
    <w:rsid w:val="000E144A"/>
    <w:rsid w:val="000E18D1"/>
    <w:rsid w:val="000E2861"/>
    <w:rsid w:val="000E38F0"/>
    <w:rsid w:val="000E3EDB"/>
    <w:rsid w:val="000E6462"/>
    <w:rsid w:val="000E6889"/>
    <w:rsid w:val="000E7ACC"/>
    <w:rsid w:val="000F0ED5"/>
    <w:rsid w:val="000F12DC"/>
    <w:rsid w:val="000F2E7E"/>
    <w:rsid w:val="000F3F50"/>
    <w:rsid w:val="000F4478"/>
    <w:rsid w:val="000F5085"/>
    <w:rsid w:val="000F53A2"/>
    <w:rsid w:val="000F58AC"/>
    <w:rsid w:val="000F5AE3"/>
    <w:rsid w:val="000F5C3C"/>
    <w:rsid w:val="00101641"/>
    <w:rsid w:val="0010197D"/>
    <w:rsid w:val="00102D8E"/>
    <w:rsid w:val="00103047"/>
    <w:rsid w:val="00103C09"/>
    <w:rsid w:val="00103DD9"/>
    <w:rsid w:val="00106DA6"/>
    <w:rsid w:val="001071D0"/>
    <w:rsid w:val="00110029"/>
    <w:rsid w:val="00110AF0"/>
    <w:rsid w:val="00111190"/>
    <w:rsid w:val="00111515"/>
    <w:rsid w:val="00112C19"/>
    <w:rsid w:val="00112CE6"/>
    <w:rsid w:val="0011535F"/>
    <w:rsid w:val="00115390"/>
    <w:rsid w:val="00115967"/>
    <w:rsid w:val="001159B2"/>
    <w:rsid w:val="00115AF2"/>
    <w:rsid w:val="001173E0"/>
    <w:rsid w:val="00117EA3"/>
    <w:rsid w:val="00121A8D"/>
    <w:rsid w:val="00122FC0"/>
    <w:rsid w:val="00123B3D"/>
    <w:rsid w:val="0012423C"/>
    <w:rsid w:val="001251B3"/>
    <w:rsid w:val="00125A2B"/>
    <w:rsid w:val="00127488"/>
    <w:rsid w:val="00127871"/>
    <w:rsid w:val="001304D7"/>
    <w:rsid w:val="00132136"/>
    <w:rsid w:val="00132626"/>
    <w:rsid w:val="00132F44"/>
    <w:rsid w:val="00134139"/>
    <w:rsid w:val="00137665"/>
    <w:rsid w:val="00140452"/>
    <w:rsid w:val="0014072B"/>
    <w:rsid w:val="0014099B"/>
    <w:rsid w:val="00142142"/>
    <w:rsid w:val="00142158"/>
    <w:rsid w:val="00143830"/>
    <w:rsid w:val="0014389F"/>
    <w:rsid w:val="001441B5"/>
    <w:rsid w:val="00145216"/>
    <w:rsid w:val="001464F7"/>
    <w:rsid w:val="00146A62"/>
    <w:rsid w:val="0014784D"/>
    <w:rsid w:val="00151636"/>
    <w:rsid w:val="001614B2"/>
    <w:rsid w:val="00162923"/>
    <w:rsid w:val="00165CFA"/>
    <w:rsid w:val="001677DF"/>
    <w:rsid w:val="00171096"/>
    <w:rsid w:val="0017151E"/>
    <w:rsid w:val="00171C22"/>
    <w:rsid w:val="00172A4A"/>
    <w:rsid w:val="0017340C"/>
    <w:rsid w:val="00175EF2"/>
    <w:rsid w:val="00176350"/>
    <w:rsid w:val="001764E0"/>
    <w:rsid w:val="00176D22"/>
    <w:rsid w:val="0017725A"/>
    <w:rsid w:val="001776BE"/>
    <w:rsid w:val="00180DB6"/>
    <w:rsid w:val="00182C10"/>
    <w:rsid w:val="00185295"/>
    <w:rsid w:val="0018587E"/>
    <w:rsid w:val="00185914"/>
    <w:rsid w:val="0019177E"/>
    <w:rsid w:val="00191F06"/>
    <w:rsid w:val="001920B2"/>
    <w:rsid w:val="00193CEE"/>
    <w:rsid w:val="001942B5"/>
    <w:rsid w:val="00194811"/>
    <w:rsid w:val="00195246"/>
    <w:rsid w:val="001960CE"/>
    <w:rsid w:val="00196CDE"/>
    <w:rsid w:val="001A05B8"/>
    <w:rsid w:val="001A0CBC"/>
    <w:rsid w:val="001A1680"/>
    <w:rsid w:val="001A1978"/>
    <w:rsid w:val="001A4642"/>
    <w:rsid w:val="001A48BF"/>
    <w:rsid w:val="001A6019"/>
    <w:rsid w:val="001A607D"/>
    <w:rsid w:val="001A6FDF"/>
    <w:rsid w:val="001A7D70"/>
    <w:rsid w:val="001B37E0"/>
    <w:rsid w:val="001B3EFF"/>
    <w:rsid w:val="001B5CC2"/>
    <w:rsid w:val="001C16BD"/>
    <w:rsid w:val="001C1BFD"/>
    <w:rsid w:val="001C45A8"/>
    <w:rsid w:val="001C5C2D"/>
    <w:rsid w:val="001C62E7"/>
    <w:rsid w:val="001D0B54"/>
    <w:rsid w:val="001D0ED2"/>
    <w:rsid w:val="001D1624"/>
    <w:rsid w:val="001D2936"/>
    <w:rsid w:val="001D33FF"/>
    <w:rsid w:val="001D4566"/>
    <w:rsid w:val="001D53B2"/>
    <w:rsid w:val="001D5F48"/>
    <w:rsid w:val="001E0ACC"/>
    <w:rsid w:val="001E1A14"/>
    <w:rsid w:val="001E2898"/>
    <w:rsid w:val="001E3211"/>
    <w:rsid w:val="001E33E0"/>
    <w:rsid w:val="001E4C6F"/>
    <w:rsid w:val="001E5864"/>
    <w:rsid w:val="001E7C60"/>
    <w:rsid w:val="001E7DA1"/>
    <w:rsid w:val="001F09A8"/>
    <w:rsid w:val="001F1161"/>
    <w:rsid w:val="001F1F01"/>
    <w:rsid w:val="001F348E"/>
    <w:rsid w:val="001F4627"/>
    <w:rsid w:val="002008DD"/>
    <w:rsid w:val="00201F22"/>
    <w:rsid w:val="00207757"/>
    <w:rsid w:val="00210997"/>
    <w:rsid w:val="00211009"/>
    <w:rsid w:val="00211590"/>
    <w:rsid w:val="00212042"/>
    <w:rsid w:val="0021277E"/>
    <w:rsid w:val="00213CB2"/>
    <w:rsid w:val="002142A8"/>
    <w:rsid w:val="00217A5A"/>
    <w:rsid w:val="00217D5F"/>
    <w:rsid w:val="00217E4B"/>
    <w:rsid w:val="00220EDF"/>
    <w:rsid w:val="00221CDD"/>
    <w:rsid w:val="00222308"/>
    <w:rsid w:val="00222511"/>
    <w:rsid w:val="00222622"/>
    <w:rsid w:val="00223584"/>
    <w:rsid w:val="0022464A"/>
    <w:rsid w:val="002252B1"/>
    <w:rsid w:val="002275D2"/>
    <w:rsid w:val="00230814"/>
    <w:rsid w:val="00232BEA"/>
    <w:rsid w:val="00234ADB"/>
    <w:rsid w:val="0023637A"/>
    <w:rsid w:val="0024077B"/>
    <w:rsid w:val="00240CEE"/>
    <w:rsid w:val="0024158D"/>
    <w:rsid w:val="00242770"/>
    <w:rsid w:val="00242AD2"/>
    <w:rsid w:val="0024587E"/>
    <w:rsid w:val="00245C58"/>
    <w:rsid w:val="00245EF0"/>
    <w:rsid w:val="00246267"/>
    <w:rsid w:val="00246600"/>
    <w:rsid w:val="00247850"/>
    <w:rsid w:val="00247EB4"/>
    <w:rsid w:val="002502B5"/>
    <w:rsid w:val="002514D4"/>
    <w:rsid w:val="002515AA"/>
    <w:rsid w:val="00252151"/>
    <w:rsid w:val="0025258B"/>
    <w:rsid w:val="00254CE1"/>
    <w:rsid w:val="00256B5E"/>
    <w:rsid w:val="0025710E"/>
    <w:rsid w:val="002600B6"/>
    <w:rsid w:val="002608E0"/>
    <w:rsid w:val="00262A43"/>
    <w:rsid w:val="00262FF1"/>
    <w:rsid w:val="00263F79"/>
    <w:rsid w:val="002644C2"/>
    <w:rsid w:val="0026770A"/>
    <w:rsid w:val="002679D1"/>
    <w:rsid w:val="0027031D"/>
    <w:rsid w:val="00270F6D"/>
    <w:rsid w:val="00272D36"/>
    <w:rsid w:val="0027307B"/>
    <w:rsid w:val="00283E09"/>
    <w:rsid w:val="00284EB7"/>
    <w:rsid w:val="00285493"/>
    <w:rsid w:val="002868FD"/>
    <w:rsid w:val="0028782F"/>
    <w:rsid w:val="00287E16"/>
    <w:rsid w:val="00293218"/>
    <w:rsid w:val="002943C7"/>
    <w:rsid w:val="0029483F"/>
    <w:rsid w:val="00295AB8"/>
    <w:rsid w:val="002A232C"/>
    <w:rsid w:val="002A2A1D"/>
    <w:rsid w:val="002A2DDC"/>
    <w:rsid w:val="002A3A9C"/>
    <w:rsid w:val="002A5690"/>
    <w:rsid w:val="002A706A"/>
    <w:rsid w:val="002A7C1D"/>
    <w:rsid w:val="002B0497"/>
    <w:rsid w:val="002B2131"/>
    <w:rsid w:val="002B4970"/>
    <w:rsid w:val="002B4A8D"/>
    <w:rsid w:val="002B6F8E"/>
    <w:rsid w:val="002B7AB6"/>
    <w:rsid w:val="002C0635"/>
    <w:rsid w:val="002C3CEF"/>
    <w:rsid w:val="002C453C"/>
    <w:rsid w:val="002C4B57"/>
    <w:rsid w:val="002C5218"/>
    <w:rsid w:val="002C6681"/>
    <w:rsid w:val="002C66B8"/>
    <w:rsid w:val="002D09C9"/>
    <w:rsid w:val="002D472E"/>
    <w:rsid w:val="002D4B05"/>
    <w:rsid w:val="002D5AC7"/>
    <w:rsid w:val="002D5FCC"/>
    <w:rsid w:val="002D61AC"/>
    <w:rsid w:val="002D72A7"/>
    <w:rsid w:val="002E1F94"/>
    <w:rsid w:val="002E3172"/>
    <w:rsid w:val="002E49DA"/>
    <w:rsid w:val="002E64CF"/>
    <w:rsid w:val="002E74A4"/>
    <w:rsid w:val="002E76C3"/>
    <w:rsid w:val="002F0038"/>
    <w:rsid w:val="002F0949"/>
    <w:rsid w:val="002F0BC9"/>
    <w:rsid w:val="002F2279"/>
    <w:rsid w:val="002F4ABE"/>
    <w:rsid w:val="002F4B0D"/>
    <w:rsid w:val="002F4B8B"/>
    <w:rsid w:val="003014E2"/>
    <w:rsid w:val="00302FD5"/>
    <w:rsid w:val="00302FEB"/>
    <w:rsid w:val="00305C86"/>
    <w:rsid w:val="003075B2"/>
    <w:rsid w:val="00311067"/>
    <w:rsid w:val="00313476"/>
    <w:rsid w:val="00314139"/>
    <w:rsid w:val="00314EE5"/>
    <w:rsid w:val="00317EB7"/>
    <w:rsid w:val="0032268C"/>
    <w:rsid w:val="00323555"/>
    <w:rsid w:val="003237DA"/>
    <w:rsid w:val="00324646"/>
    <w:rsid w:val="00324DBE"/>
    <w:rsid w:val="0032704B"/>
    <w:rsid w:val="0032719A"/>
    <w:rsid w:val="003327F9"/>
    <w:rsid w:val="003333E7"/>
    <w:rsid w:val="00333A78"/>
    <w:rsid w:val="00335363"/>
    <w:rsid w:val="00335F50"/>
    <w:rsid w:val="003401D3"/>
    <w:rsid w:val="0034033B"/>
    <w:rsid w:val="00340846"/>
    <w:rsid w:val="003408DE"/>
    <w:rsid w:val="00340FBE"/>
    <w:rsid w:val="003412A6"/>
    <w:rsid w:val="0034144B"/>
    <w:rsid w:val="0034155D"/>
    <w:rsid w:val="00343427"/>
    <w:rsid w:val="00344503"/>
    <w:rsid w:val="00346D22"/>
    <w:rsid w:val="00347A7B"/>
    <w:rsid w:val="00353532"/>
    <w:rsid w:val="00354810"/>
    <w:rsid w:val="003548C0"/>
    <w:rsid w:val="00354955"/>
    <w:rsid w:val="003578AA"/>
    <w:rsid w:val="00357985"/>
    <w:rsid w:val="00357FD4"/>
    <w:rsid w:val="00361C2C"/>
    <w:rsid w:val="003632FE"/>
    <w:rsid w:val="003640F7"/>
    <w:rsid w:val="003655E8"/>
    <w:rsid w:val="00365E4C"/>
    <w:rsid w:val="00367530"/>
    <w:rsid w:val="00367954"/>
    <w:rsid w:val="00367AE8"/>
    <w:rsid w:val="00371F8B"/>
    <w:rsid w:val="00372AFA"/>
    <w:rsid w:val="00375FCF"/>
    <w:rsid w:val="0037644E"/>
    <w:rsid w:val="0038051E"/>
    <w:rsid w:val="003805AC"/>
    <w:rsid w:val="003809A2"/>
    <w:rsid w:val="00382C38"/>
    <w:rsid w:val="00382DE1"/>
    <w:rsid w:val="00383682"/>
    <w:rsid w:val="003837A6"/>
    <w:rsid w:val="00384939"/>
    <w:rsid w:val="003850D4"/>
    <w:rsid w:val="003854CA"/>
    <w:rsid w:val="00385D4F"/>
    <w:rsid w:val="00385F16"/>
    <w:rsid w:val="00386621"/>
    <w:rsid w:val="00386EA7"/>
    <w:rsid w:val="00387780"/>
    <w:rsid w:val="00387B4D"/>
    <w:rsid w:val="00390E78"/>
    <w:rsid w:val="00395355"/>
    <w:rsid w:val="003965A8"/>
    <w:rsid w:val="0039693F"/>
    <w:rsid w:val="003A0901"/>
    <w:rsid w:val="003A0D5B"/>
    <w:rsid w:val="003A1B59"/>
    <w:rsid w:val="003A1C8A"/>
    <w:rsid w:val="003A272E"/>
    <w:rsid w:val="003A2A68"/>
    <w:rsid w:val="003A2FE8"/>
    <w:rsid w:val="003A3A71"/>
    <w:rsid w:val="003A43F5"/>
    <w:rsid w:val="003A6CB5"/>
    <w:rsid w:val="003B1919"/>
    <w:rsid w:val="003C06BD"/>
    <w:rsid w:val="003C1FB3"/>
    <w:rsid w:val="003C4835"/>
    <w:rsid w:val="003C5046"/>
    <w:rsid w:val="003C5457"/>
    <w:rsid w:val="003C5A32"/>
    <w:rsid w:val="003C6007"/>
    <w:rsid w:val="003D1F9F"/>
    <w:rsid w:val="003D2BC6"/>
    <w:rsid w:val="003D41F8"/>
    <w:rsid w:val="003D4F1B"/>
    <w:rsid w:val="003D582E"/>
    <w:rsid w:val="003D5977"/>
    <w:rsid w:val="003D75D9"/>
    <w:rsid w:val="003E0AFC"/>
    <w:rsid w:val="003E5301"/>
    <w:rsid w:val="003E56FD"/>
    <w:rsid w:val="003E73EC"/>
    <w:rsid w:val="003F0229"/>
    <w:rsid w:val="003F24A3"/>
    <w:rsid w:val="003F37BE"/>
    <w:rsid w:val="003F54E3"/>
    <w:rsid w:val="004002F9"/>
    <w:rsid w:val="0040063C"/>
    <w:rsid w:val="00402C05"/>
    <w:rsid w:val="00404871"/>
    <w:rsid w:val="0040574A"/>
    <w:rsid w:val="00410952"/>
    <w:rsid w:val="00410D5A"/>
    <w:rsid w:val="004123BF"/>
    <w:rsid w:val="00412538"/>
    <w:rsid w:val="00412D90"/>
    <w:rsid w:val="00415346"/>
    <w:rsid w:val="0041660A"/>
    <w:rsid w:val="00416877"/>
    <w:rsid w:val="00417590"/>
    <w:rsid w:val="00420BDA"/>
    <w:rsid w:val="00421255"/>
    <w:rsid w:val="00421287"/>
    <w:rsid w:val="00424E09"/>
    <w:rsid w:val="00425DCA"/>
    <w:rsid w:val="004313FB"/>
    <w:rsid w:val="004325AA"/>
    <w:rsid w:val="0043412E"/>
    <w:rsid w:val="00436327"/>
    <w:rsid w:val="0043700C"/>
    <w:rsid w:val="00437A4B"/>
    <w:rsid w:val="00437B99"/>
    <w:rsid w:val="00437D1D"/>
    <w:rsid w:val="004409ED"/>
    <w:rsid w:val="004421A7"/>
    <w:rsid w:val="00443535"/>
    <w:rsid w:val="00443A45"/>
    <w:rsid w:val="00443DC8"/>
    <w:rsid w:val="00443EC9"/>
    <w:rsid w:val="00444D6C"/>
    <w:rsid w:val="00445683"/>
    <w:rsid w:val="00446B79"/>
    <w:rsid w:val="0044729A"/>
    <w:rsid w:val="004478A0"/>
    <w:rsid w:val="004530C9"/>
    <w:rsid w:val="0045374A"/>
    <w:rsid w:val="00453D7B"/>
    <w:rsid w:val="004542B1"/>
    <w:rsid w:val="00454AF5"/>
    <w:rsid w:val="00454D9E"/>
    <w:rsid w:val="004552B8"/>
    <w:rsid w:val="004557D1"/>
    <w:rsid w:val="00455AE1"/>
    <w:rsid w:val="004606C9"/>
    <w:rsid w:val="00462639"/>
    <w:rsid w:val="00462B34"/>
    <w:rsid w:val="00462CB5"/>
    <w:rsid w:val="00464966"/>
    <w:rsid w:val="00465544"/>
    <w:rsid w:val="004667BC"/>
    <w:rsid w:val="004671FF"/>
    <w:rsid w:val="00470521"/>
    <w:rsid w:val="00470896"/>
    <w:rsid w:val="004727D9"/>
    <w:rsid w:val="00474484"/>
    <w:rsid w:val="004762F3"/>
    <w:rsid w:val="0047650F"/>
    <w:rsid w:val="004766D2"/>
    <w:rsid w:val="00476A70"/>
    <w:rsid w:val="0048002B"/>
    <w:rsid w:val="0048038D"/>
    <w:rsid w:val="00480D2E"/>
    <w:rsid w:val="0048404E"/>
    <w:rsid w:val="0048447B"/>
    <w:rsid w:val="00485DA5"/>
    <w:rsid w:val="00487233"/>
    <w:rsid w:val="0048788C"/>
    <w:rsid w:val="0049085A"/>
    <w:rsid w:val="00490AB0"/>
    <w:rsid w:val="00492404"/>
    <w:rsid w:val="00492423"/>
    <w:rsid w:val="00492A0B"/>
    <w:rsid w:val="00493C5D"/>
    <w:rsid w:val="00493FE9"/>
    <w:rsid w:val="004942CA"/>
    <w:rsid w:val="00494E63"/>
    <w:rsid w:val="004969E3"/>
    <w:rsid w:val="004A0B1C"/>
    <w:rsid w:val="004A2A83"/>
    <w:rsid w:val="004A31AF"/>
    <w:rsid w:val="004A7285"/>
    <w:rsid w:val="004A74DB"/>
    <w:rsid w:val="004B0180"/>
    <w:rsid w:val="004B27A1"/>
    <w:rsid w:val="004B7DE4"/>
    <w:rsid w:val="004C228E"/>
    <w:rsid w:val="004C43A6"/>
    <w:rsid w:val="004C4F93"/>
    <w:rsid w:val="004C5470"/>
    <w:rsid w:val="004C61A7"/>
    <w:rsid w:val="004D0B09"/>
    <w:rsid w:val="004D20C7"/>
    <w:rsid w:val="004D2625"/>
    <w:rsid w:val="004D2EDC"/>
    <w:rsid w:val="004D2F1C"/>
    <w:rsid w:val="004D35CE"/>
    <w:rsid w:val="004D3C0F"/>
    <w:rsid w:val="004D3F80"/>
    <w:rsid w:val="004D55E2"/>
    <w:rsid w:val="004D7655"/>
    <w:rsid w:val="004D78AB"/>
    <w:rsid w:val="004E0311"/>
    <w:rsid w:val="004E3E90"/>
    <w:rsid w:val="004E64F3"/>
    <w:rsid w:val="004E6E6D"/>
    <w:rsid w:val="004F0B95"/>
    <w:rsid w:val="004F0F3D"/>
    <w:rsid w:val="004F0FC8"/>
    <w:rsid w:val="004F1F68"/>
    <w:rsid w:val="00500785"/>
    <w:rsid w:val="00500FB7"/>
    <w:rsid w:val="00501247"/>
    <w:rsid w:val="00506CB7"/>
    <w:rsid w:val="005073A5"/>
    <w:rsid w:val="005073E8"/>
    <w:rsid w:val="00507E3E"/>
    <w:rsid w:val="00510BDE"/>
    <w:rsid w:val="0051388A"/>
    <w:rsid w:val="005149E7"/>
    <w:rsid w:val="005164F5"/>
    <w:rsid w:val="005177BD"/>
    <w:rsid w:val="0052073C"/>
    <w:rsid w:val="005215BF"/>
    <w:rsid w:val="00521F10"/>
    <w:rsid w:val="0052200A"/>
    <w:rsid w:val="00522757"/>
    <w:rsid w:val="0052355F"/>
    <w:rsid w:val="00523B3D"/>
    <w:rsid w:val="00523B53"/>
    <w:rsid w:val="00524DCC"/>
    <w:rsid w:val="005255A4"/>
    <w:rsid w:val="005265F0"/>
    <w:rsid w:val="00530B79"/>
    <w:rsid w:val="0053435D"/>
    <w:rsid w:val="00534797"/>
    <w:rsid w:val="00540058"/>
    <w:rsid w:val="005438CE"/>
    <w:rsid w:val="0054726F"/>
    <w:rsid w:val="00547A70"/>
    <w:rsid w:val="0055068A"/>
    <w:rsid w:val="0055075E"/>
    <w:rsid w:val="00557321"/>
    <w:rsid w:val="00557A69"/>
    <w:rsid w:val="00560D07"/>
    <w:rsid w:val="0056131D"/>
    <w:rsid w:val="00562630"/>
    <w:rsid w:val="00563540"/>
    <w:rsid w:val="00565CE3"/>
    <w:rsid w:val="00566823"/>
    <w:rsid w:val="00572381"/>
    <w:rsid w:val="0057453B"/>
    <w:rsid w:val="00574607"/>
    <w:rsid w:val="00574704"/>
    <w:rsid w:val="00575F5C"/>
    <w:rsid w:val="00576A0B"/>
    <w:rsid w:val="0057731D"/>
    <w:rsid w:val="00577A57"/>
    <w:rsid w:val="00577A86"/>
    <w:rsid w:val="005816C5"/>
    <w:rsid w:val="005817D4"/>
    <w:rsid w:val="00582090"/>
    <w:rsid w:val="0058370F"/>
    <w:rsid w:val="00585576"/>
    <w:rsid w:val="0058732D"/>
    <w:rsid w:val="005877A3"/>
    <w:rsid w:val="00593D79"/>
    <w:rsid w:val="00594DC1"/>
    <w:rsid w:val="005955AC"/>
    <w:rsid w:val="00596140"/>
    <w:rsid w:val="005962B4"/>
    <w:rsid w:val="005A1CFC"/>
    <w:rsid w:val="005A29F4"/>
    <w:rsid w:val="005A2BF9"/>
    <w:rsid w:val="005A4202"/>
    <w:rsid w:val="005A5FA6"/>
    <w:rsid w:val="005A7557"/>
    <w:rsid w:val="005B0F48"/>
    <w:rsid w:val="005B18D7"/>
    <w:rsid w:val="005B24C1"/>
    <w:rsid w:val="005B52DE"/>
    <w:rsid w:val="005B661F"/>
    <w:rsid w:val="005B7FE8"/>
    <w:rsid w:val="005C0B73"/>
    <w:rsid w:val="005C2DEA"/>
    <w:rsid w:val="005C3448"/>
    <w:rsid w:val="005C4485"/>
    <w:rsid w:val="005C5EDB"/>
    <w:rsid w:val="005D0598"/>
    <w:rsid w:val="005D1451"/>
    <w:rsid w:val="005D2138"/>
    <w:rsid w:val="005D2225"/>
    <w:rsid w:val="005D2E71"/>
    <w:rsid w:val="005D44E8"/>
    <w:rsid w:val="005D6493"/>
    <w:rsid w:val="005D66B0"/>
    <w:rsid w:val="005D6ADC"/>
    <w:rsid w:val="005E0F57"/>
    <w:rsid w:val="005E487D"/>
    <w:rsid w:val="005E5800"/>
    <w:rsid w:val="005E5D78"/>
    <w:rsid w:val="005E65F8"/>
    <w:rsid w:val="005E6BDB"/>
    <w:rsid w:val="005F0659"/>
    <w:rsid w:val="005F1A26"/>
    <w:rsid w:val="005F20A4"/>
    <w:rsid w:val="005F23A3"/>
    <w:rsid w:val="005F5E28"/>
    <w:rsid w:val="005F6C32"/>
    <w:rsid w:val="00602006"/>
    <w:rsid w:val="0060244D"/>
    <w:rsid w:val="00603FBD"/>
    <w:rsid w:val="00604888"/>
    <w:rsid w:val="00604ABD"/>
    <w:rsid w:val="00605BD8"/>
    <w:rsid w:val="0061041E"/>
    <w:rsid w:val="0061112B"/>
    <w:rsid w:val="0061165B"/>
    <w:rsid w:val="00611833"/>
    <w:rsid w:val="0061273A"/>
    <w:rsid w:val="006138E9"/>
    <w:rsid w:val="0061431D"/>
    <w:rsid w:val="0061539E"/>
    <w:rsid w:val="006162F2"/>
    <w:rsid w:val="00616DF5"/>
    <w:rsid w:val="00616F75"/>
    <w:rsid w:val="006172B2"/>
    <w:rsid w:val="0061770C"/>
    <w:rsid w:val="00620EB7"/>
    <w:rsid w:val="00622054"/>
    <w:rsid w:val="00625F18"/>
    <w:rsid w:val="006263A2"/>
    <w:rsid w:val="0062740E"/>
    <w:rsid w:val="00627571"/>
    <w:rsid w:val="00630744"/>
    <w:rsid w:val="00634921"/>
    <w:rsid w:val="00634964"/>
    <w:rsid w:val="0063646C"/>
    <w:rsid w:val="00637AE6"/>
    <w:rsid w:val="00640CED"/>
    <w:rsid w:val="00641797"/>
    <w:rsid w:val="00642428"/>
    <w:rsid w:val="006428EC"/>
    <w:rsid w:val="00644210"/>
    <w:rsid w:val="0064554A"/>
    <w:rsid w:val="00645A58"/>
    <w:rsid w:val="00645CBE"/>
    <w:rsid w:val="006469BF"/>
    <w:rsid w:val="00651C26"/>
    <w:rsid w:val="006521AF"/>
    <w:rsid w:val="00660209"/>
    <w:rsid w:val="006619CB"/>
    <w:rsid w:val="006619E7"/>
    <w:rsid w:val="0066269B"/>
    <w:rsid w:val="0066312A"/>
    <w:rsid w:val="006633C8"/>
    <w:rsid w:val="00663F27"/>
    <w:rsid w:val="00666751"/>
    <w:rsid w:val="0066710E"/>
    <w:rsid w:val="0066747C"/>
    <w:rsid w:val="0067038D"/>
    <w:rsid w:val="006708A6"/>
    <w:rsid w:val="0067090B"/>
    <w:rsid w:val="00672902"/>
    <w:rsid w:val="0067290B"/>
    <w:rsid w:val="00673AE1"/>
    <w:rsid w:val="00673C59"/>
    <w:rsid w:val="006761C7"/>
    <w:rsid w:val="00676BFB"/>
    <w:rsid w:val="00677B4D"/>
    <w:rsid w:val="006802A3"/>
    <w:rsid w:val="00680CB9"/>
    <w:rsid w:val="006819B6"/>
    <w:rsid w:val="00684325"/>
    <w:rsid w:val="00686417"/>
    <w:rsid w:val="00687CFA"/>
    <w:rsid w:val="00687E5E"/>
    <w:rsid w:val="00691C68"/>
    <w:rsid w:val="00694F55"/>
    <w:rsid w:val="0069617F"/>
    <w:rsid w:val="00697096"/>
    <w:rsid w:val="006A17BB"/>
    <w:rsid w:val="006A4D5C"/>
    <w:rsid w:val="006A53CB"/>
    <w:rsid w:val="006A57AA"/>
    <w:rsid w:val="006A5888"/>
    <w:rsid w:val="006A65F6"/>
    <w:rsid w:val="006A7D16"/>
    <w:rsid w:val="006A7E03"/>
    <w:rsid w:val="006B1921"/>
    <w:rsid w:val="006B1AF7"/>
    <w:rsid w:val="006B237F"/>
    <w:rsid w:val="006B2EB6"/>
    <w:rsid w:val="006B33CD"/>
    <w:rsid w:val="006B3533"/>
    <w:rsid w:val="006B4C0F"/>
    <w:rsid w:val="006B7B8B"/>
    <w:rsid w:val="006B7F61"/>
    <w:rsid w:val="006C0EC9"/>
    <w:rsid w:val="006C1293"/>
    <w:rsid w:val="006C24D3"/>
    <w:rsid w:val="006C398A"/>
    <w:rsid w:val="006C3E2F"/>
    <w:rsid w:val="006C46BE"/>
    <w:rsid w:val="006C4F80"/>
    <w:rsid w:val="006C53B1"/>
    <w:rsid w:val="006C78F0"/>
    <w:rsid w:val="006C7B43"/>
    <w:rsid w:val="006D1286"/>
    <w:rsid w:val="006D1E94"/>
    <w:rsid w:val="006D2B25"/>
    <w:rsid w:val="006D52BE"/>
    <w:rsid w:val="006D64F7"/>
    <w:rsid w:val="006E080F"/>
    <w:rsid w:val="006E137A"/>
    <w:rsid w:val="006E14D2"/>
    <w:rsid w:val="006E1843"/>
    <w:rsid w:val="006E1C56"/>
    <w:rsid w:val="006E247D"/>
    <w:rsid w:val="006F1BBA"/>
    <w:rsid w:val="006F1D06"/>
    <w:rsid w:val="006F200A"/>
    <w:rsid w:val="006F2573"/>
    <w:rsid w:val="006F276D"/>
    <w:rsid w:val="006F288E"/>
    <w:rsid w:val="006F3783"/>
    <w:rsid w:val="006F3F25"/>
    <w:rsid w:val="006F50A4"/>
    <w:rsid w:val="006F7EEB"/>
    <w:rsid w:val="007015A1"/>
    <w:rsid w:val="00701E67"/>
    <w:rsid w:val="007028D0"/>
    <w:rsid w:val="007031CC"/>
    <w:rsid w:val="0070326D"/>
    <w:rsid w:val="00705FB2"/>
    <w:rsid w:val="007060E5"/>
    <w:rsid w:val="0070628E"/>
    <w:rsid w:val="0070637F"/>
    <w:rsid w:val="00706E91"/>
    <w:rsid w:val="007075DD"/>
    <w:rsid w:val="0071033F"/>
    <w:rsid w:val="00710C24"/>
    <w:rsid w:val="00710FC8"/>
    <w:rsid w:val="0071134A"/>
    <w:rsid w:val="0071238F"/>
    <w:rsid w:val="0071404A"/>
    <w:rsid w:val="00714C8C"/>
    <w:rsid w:val="00715277"/>
    <w:rsid w:val="00715CC0"/>
    <w:rsid w:val="00721DDB"/>
    <w:rsid w:val="00722819"/>
    <w:rsid w:val="00722F0C"/>
    <w:rsid w:val="00723B36"/>
    <w:rsid w:val="00724017"/>
    <w:rsid w:val="00725465"/>
    <w:rsid w:val="0072581E"/>
    <w:rsid w:val="007265CB"/>
    <w:rsid w:val="00731F5D"/>
    <w:rsid w:val="00732235"/>
    <w:rsid w:val="007344D2"/>
    <w:rsid w:val="00734B08"/>
    <w:rsid w:val="0073551C"/>
    <w:rsid w:val="007360FA"/>
    <w:rsid w:val="00740BD3"/>
    <w:rsid w:val="00740E7B"/>
    <w:rsid w:val="007413C2"/>
    <w:rsid w:val="00741E95"/>
    <w:rsid w:val="00742503"/>
    <w:rsid w:val="00742910"/>
    <w:rsid w:val="00742A0B"/>
    <w:rsid w:val="00743D62"/>
    <w:rsid w:val="0074644B"/>
    <w:rsid w:val="00746BEA"/>
    <w:rsid w:val="00747FCD"/>
    <w:rsid w:val="00750AF7"/>
    <w:rsid w:val="00752CB5"/>
    <w:rsid w:val="007549BC"/>
    <w:rsid w:val="00756301"/>
    <w:rsid w:val="00760B8B"/>
    <w:rsid w:val="00761FFB"/>
    <w:rsid w:val="00763352"/>
    <w:rsid w:val="00764021"/>
    <w:rsid w:val="00765E2D"/>
    <w:rsid w:val="00767D89"/>
    <w:rsid w:val="00772038"/>
    <w:rsid w:val="007737A3"/>
    <w:rsid w:val="00773B10"/>
    <w:rsid w:val="00774D38"/>
    <w:rsid w:val="00774EFB"/>
    <w:rsid w:val="00776241"/>
    <w:rsid w:val="00776448"/>
    <w:rsid w:val="00777765"/>
    <w:rsid w:val="00777D49"/>
    <w:rsid w:val="0078284E"/>
    <w:rsid w:val="00783656"/>
    <w:rsid w:val="00784455"/>
    <w:rsid w:val="007846C0"/>
    <w:rsid w:val="00784943"/>
    <w:rsid w:val="00784EEF"/>
    <w:rsid w:val="00785B8C"/>
    <w:rsid w:val="00791602"/>
    <w:rsid w:val="00791CBE"/>
    <w:rsid w:val="00792423"/>
    <w:rsid w:val="007939CF"/>
    <w:rsid w:val="00794437"/>
    <w:rsid w:val="00794BC0"/>
    <w:rsid w:val="00795073"/>
    <w:rsid w:val="007963C2"/>
    <w:rsid w:val="00796753"/>
    <w:rsid w:val="00797C8E"/>
    <w:rsid w:val="007A051B"/>
    <w:rsid w:val="007A0BFE"/>
    <w:rsid w:val="007A351D"/>
    <w:rsid w:val="007A418F"/>
    <w:rsid w:val="007B497F"/>
    <w:rsid w:val="007B74D9"/>
    <w:rsid w:val="007B7628"/>
    <w:rsid w:val="007C3FA4"/>
    <w:rsid w:val="007C4218"/>
    <w:rsid w:val="007C636D"/>
    <w:rsid w:val="007C6E36"/>
    <w:rsid w:val="007C72D0"/>
    <w:rsid w:val="007C79CF"/>
    <w:rsid w:val="007C7ACA"/>
    <w:rsid w:val="007D48F1"/>
    <w:rsid w:val="007D4D26"/>
    <w:rsid w:val="007D553F"/>
    <w:rsid w:val="007D6C62"/>
    <w:rsid w:val="007E0B1B"/>
    <w:rsid w:val="007E1A85"/>
    <w:rsid w:val="007E1AE8"/>
    <w:rsid w:val="007E23FF"/>
    <w:rsid w:val="007E375A"/>
    <w:rsid w:val="007E560D"/>
    <w:rsid w:val="007E6D86"/>
    <w:rsid w:val="007E7EE2"/>
    <w:rsid w:val="007F00E1"/>
    <w:rsid w:val="007F138A"/>
    <w:rsid w:val="007F4333"/>
    <w:rsid w:val="007F4C53"/>
    <w:rsid w:val="007F4DD5"/>
    <w:rsid w:val="007F4DDD"/>
    <w:rsid w:val="007F5569"/>
    <w:rsid w:val="007F6DCC"/>
    <w:rsid w:val="008000E8"/>
    <w:rsid w:val="008006F5"/>
    <w:rsid w:val="00802AAF"/>
    <w:rsid w:val="00802CCF"/>
    <w:rsid w:val="00802D04"/>
    <w:rsid w:val="00803BF5"/>
    <w:rsid w:val="00807373"/>
    <w:rsid w:val="00810144"/>
    <w:rsid w:val="00810BEA"/>
    <w:rsid w:val="00811BB6"/>
    <w:rsid w:val="00812DA8"/>
    <w:rsid w:val="00813945"/>
    <w:rsid w:val="008145CE"/>
    <w:rsid w:val="00817E8F"/>
    <w:rsid w:val="008217C3"/>
    <w:rsid w:val="00823A00"/>
    <w:rsid w:val="00824231"/>
    <w:rsid w:val="00824660"/>
    <w:rsid w:val="00825A9E"/>
    <w:rsid w:val="00825B13"/>
    <w:rsid w:val="008266BF"/>
    <w:rsid w:val="00830A40"/>
    <w:rsid w:val="00830D84"/>
    <w:rsid w:val="008311AE"/>
    <w:rsid w:val="00833877"/>
    <w:rsid w:val="00833A7D"/>
    <w:rsid w:val="00834B3A"/>
    <w:rsid w:val="008400FA"/>
    <w:rsid w:val="00840673"/>
    <w:rsid w:val="00840C63"/>
    <w:rsid w:val="00844491"/>
    <w:rsid w:val="008450C2"/>
    <w:rsid w:val="00846AC8"/>
    <w:rsid w:val="008470AC"/>
    <w:rsid w:val="0084757B"/>
    <w:rsid w:val="00850367"/>
    <w:rsid w:val="0085071B"/>
    <w:rsid w:val="008518C1"/>
    <w:rsid w:val="00851AAF"/>
    <w:rsid w:val="00853061"/>
    <w:rsid w:val="00853AB2"/>
    <w:rsid w:val="0085510F"/>
    <w:rsid w:val="00856B7E"/>
    <w:rsid w:val="00860693"/>
    <w:rsid w:val="00863E4E"/>
    <w:rsid w:val="008703E8"/>
    <w:rsid w:val="0087083F"/>
    <w:rsid w:val="008717D1"/>
    <w:rsid w:val="00873186"/>
    <w:rsid w:val="00873C08"/>
    <w:rsid w:val="00873F17"/>
    <w:rsid w:val="00874C89"/>
    <w:rsid w:val="008768AC"/>
    <w:rsid w:val="00877AB1"/>
    <w:rsid w:val="00877E35"/>
    <w:rsid w:val="00881D46"/>
    <w:rsid w:val="00882AA3"/>
    <w:rsid w:val="00882F48"/>
    <w:rsid w:val="0088522A"/>
    <w:rsid w:val="00886B08"/>
    <w:rsid w:val="00894571"/>
    <w:rsid w:val="00894929"/>
    <w:rsid w:val="008958E9"/>
    <w:rsid w:val="00895DAB"/>
    <w:rsid w:val="008967C4"/>
    <w:rsid w:val="00896CAD"/>
    <w:rsid w:val="00896FDD"/>
    <w:rsid w:val="00897308"/>
    <w:rsid w:val="008A0F8F"/>
    <w:rsid w:val="008A2421"/>
    <w:rsid w:val="008A34D4"/>
    <w:rsid w:val="008A365A"/>
    <w:rsid w:val="008A4678"/>
    <w:rsid w:val="008A52E7"/>
    <w:rsid w:val="008A5586"/>
    <w:rsid w:val="008A7DCA"/>
    <w:rsid w:val="008B1B55"/>
    <w:rsid w:val="008B2BF7"/>
    <w:rsid w:val="008B435F"/>
    <w:rsid w:val="008B4593"/>
    <w:rsid w:val="008B69C3"/>
    <w:rsid w:val="008B7C53"/>
    <w:rsid w:val="008C0038"/>
    <w:rsid w:val="008C2D59"/>
    <w:rsid w:val="008C5D61"/>
    <w:rsid w:val="008C647F"/>
    <w:rsid w:val="008C65A5"/>
    <w:rsid w:val="008C67D2"/>
    <w:rsid w:val="008C6EFC"/>
    <w:rsid w:val="008D0390"/>
    <w:rsid w:val="008D0E5E"/>
    <w:rsid w:val="008D4497"/>
    <w:rsid w:val="008D474A"/>
    <w:rsid w:val="008D621D"/>
    <w:rsid w:val="008E0B06"/>
    <w:rsid w:val="008E0EC9"/>
    <w:rsid w:val="008E2635"/>
    <w:rsid w:val="008E2A9B"/>
    <w:rsid w:val="008E2DD0"/>
    <w:rsid w:val="008E346F"/>
    <w:rsid w:val="008E503A"/>
    <w:rsid w:val="008F231A"/>
    <w:rsid w:val="008F30D8"/>
    <w:rsid w:val="008F3B01"/>
    <w:rsid w:val="008F4588"/>
    <w:rsid w:val="008F63ED"/>
    <w:rsid w:val="008F743E"/>
    <w:rsid w:val="008F7829"/>
    <w:rsid w:val="00903B00"/>
    <w:rsid w:val="00903C08"/>
    <w:rsid w:val="00907203"/>
    <w:rsid w:val="0091068C"/>
    <w:rsid w:val="00916369"/>
    <w:rsid w:val="0091726E"/>
    <w:rsid w:val="00917ED9"/>
    <w:rsid w:val="00920E1A"/>
    <w:rsid w:val="00921B46"/>
    <w:rsid w:val="00922CDF"/>
    <w:rsid w:val="00923567"/>
    <w:rsid w:val="00923B87"/>
    <w:rsid w:val="00923EE8"/>
    <w:rsid w:val="00926816"/>
    <w:rsid w:val="009328E6"/>
    <w:rsid w:val="00934085"/>
    <w:rsid w:val="009370F4"/>
    <w:rsid w:val="00941C88"/>
    <w:rsid w:val="00942A51"/>
    <w:rsid w:val="00943343"/>
    <w:rsid w:val="00946553"/>
    <w:rsid w:val="00946BBC"/>
    <w:rsid w:val="00947948"/>
    <w:rsid w:val="00950934"/>
    <w:rsid w:val="00952084"/>
    <w:rsid w:val="00953E77"/>
    <w:rsid w:val="009549FF"/>
    <w:rsid w:val="00954FF8"/>
    <w:rsid w:val="009550EC"/>
    <w:rsid w:val="009568BC"/>
    <w:rsid w:val="00956BB0"/>
    <w:rsid w:val="00956CDA"/>
    <w:rsid w:val="00960D8B"/>
    <w:rsid w:val="0096142D"/>
    <w:rsid w:val="00961B15"/>
    <w:rsid w:val="0096380E"/>
    <w:rsid w:val="00964CC6"/>
    <w:rsid w:val="009703B3"/>
    <w:rsid w:val="00970FEB"/>
    <w:rsid w:val="00971454"/>
    <w:rsid w:val="00977978"/>
    <w:rsid w:val="00977BD5"/>
    <w:rsid w:val="009822F0"/>
    <w:rsid w:val="009833E0"/>
    <w:rsid w:val="00983D84"/>
    <w:rsid w:val="00983EC5"/>
    <w:rsid w:val="0098410F"/>
    <w:rsid w:val="00985B02"/>
    <w:rsid w:val="009868B6"/>
    <w:rsid w:val="00992F69"/>
    <w:rsid w:val="00993467"/>
    <w:rsid w:val="00994990"/>
    <w:rsid w:val="00994DB4"/>
    <w:rsid w:val="009966E1"/>
    <w:rsid w:val="00996DBB"/>
    <w:rsid w:val="00997FF2"/>
    <w:rsid w:val="009A0B9C"/>
    <w:rsid w:val="009A2F44"/>
    <w:rsid w:val="009A3373"/>
    <w:rsid w:val="009A3AC8"/>
    <w:rsid w:val="009B3093"/>
    <w:rsid w:val="009B4DFB"/>
    <w:rsid w:val="009B5B9B"/>
    <w:rsid w:val="009B68F3"/>
    <w:rsid w:val="009C0B6B"/>
    <w:rsid w:val="009C1770"/>
    <w:rsid w:val="009C19C7"/>
    <w:rsid w:val="009C366B"/>
    <w:rsid w:val="009C3698"/>
    <w:rsid w:val="009C6AF6"/>
    <w:rsid w:val="009C783E"/>
    <w:rsid w:val="009D0145"/>
    <w:rsid w:val="009D11AC"/>
    <w:rsid w:val="009D12F3"/>
    <w:rsid w:val="009D379C"/>
    <w:rsid w:val="009D4DC3"/>
    <w:rsid w:val="009D4E37"/>
    <w:rsid w:val="009E025D"/>
    <w:rsid w:val="009E3B17"/>
    <w:rsid w:val="009E44D7"/>
    <w:rsid w:val="009E67C0"/>
    <w:rsid w:val="009F1AAE"/>
    <w:rsid w:val="009F2469"/>
    <w:rsid w:val="009F2BAF"/>
    <w:rsid w:val="009F372C"/>
    <w:rsid w:val="009F41EB"/>
    <w:rsid w:val="009F4C9C"/>
    <w:rsid w:val="009F4EEC"/>
    <w:rsid w:val="009F55B6"/>
    <w:rsid w:val="009F5ABA"/>
    <w:rsid w:val="009F5AE2"/>
    <w:rsid w:val="009F5CF8"/>
    <w:rsid w:val="009F630E"/>
    <w:rsid w:val="00A01580"/>
    <w:rsid w:val="00A018A4"/>
    <w:rsid w:val="00A01B6D"/>
    <w:rsid w:val="00A01FDD"/>
    <w:rsid w:val="00A02160"/>
    <w:rsid w:val="00A025F7"/>
    <w:rsid w:val="00A026FD"/>
    <w:rsid w:val="00A02782"/>
    <w:rsid w:val="00A02865"/>
    <w:rsid w:val="00A03260"/>
    <w:rsid w:val="00A04B90"/>
    <w:rsid w:val="00A0543E"/>
    <w:rsid w:val="00A0672F"/>
    <w:rsid w:val="00A073A0"/>
    <w:rsid w:val="00A075FD"/>
    <w:rsid w:val="00A10514"/>
    <w:rsid w:val="00A11924"/>
    <w:rsid w:val="00A143F8"/>
    <w:rsid w:val="00A15D3E"/>
    <w:rsid w:val="00A16206"/>
    <w:rsid w:val="00A165DE"/>
    <w:rsid w:val="00A20216"/>
    <w:rsid w:val="00A23709"/>
    <w:rsid w:val="00A2694E"/>
    <w:rsid w:val="00A27A5C"/>
    <w:rsid w:val="00A27C17"/>
    <w:rsid w:val="00A3053A"/>
    <w:rsid w:val="00A32F55"/>
    <w:rsid w:val="00A34117"/>
    <w:rsid w:val="00A349E0"/>
    <w:rsid w:val="00A3564C"/>
    <w:rsid w:val="00A40686"/>
    <w:rsid w:val="00A42619"/>
    <w:rsid w:val="00A429EB"/>
    <w:rsid w:val="00A43446"/>
    <w:rsid w:val="00A46B58"/>
    <w:rsid w:val="00A47CE8"/>
    <w:rsid w:val="00A47F74"/>
    <w:rsid w:val="00A51C0B"/>
    <w:rsid w:val="00A55A36"/>
    <w:rsid w:val="00A56023"/>
    <w:rsid w:val="00A57068"/>
    <w:rsid w:val="00A5714A"/>
    <w:rsid w:val="00A60254"/>
    <w:rsid w:val="00A60E4A"/>
    <w:rsid w:val="00A61F65"/>
    <w:rsid w:val="00A63C0D"/>
    <w:rsid w:val="00A64C46"/>
    <w:rsid w:val="00A67C31"/>
    <w:rsid w:val="00A67E29"/>
    <w:rsid w:val="00A7051B"/>
    <w:rsid w:val="00A70B55"/>
    <w:rsid w:val="00A71696"/>
    <w:rsid w:val="00A71F5C"/>
    <w:rsid w:val="00A72428"/>
    <w:rsid w:val="00A750C6"/>
    <w:rsid w:val="00A763D4"/>
    <w:rsid w:val="00A76768"/>
    <w:rsid w:val="00A772F1"/>
    <w:rsid w:val="00A777CB"/>
    <w:rsid w:val="00A809FA"/>
    <w:rsid w:val="00A80BE5"/>
    <w:rsid w:val="00A81121"/>
    <w:rsid w:val="00A817F4"/>
    <w:rsid w:val="00A831DC"/>
    <w:rsid w:val="00A83544"/>
    <w:rsid w:val="00A83692"/>
    <w:rsid w:val="00A841D5"/>
    <w:rsid w:val="00A8448A"/>
    <w:rsid w:val="00A863E5"/>
    <w:rsid w:val="00A90711"/>
    <w:rsid w:val="00A907C8"/>
    <w:rsid w:val="00A9089D"/>
    <w:rsid w:val="00A91441"/>
    <w:rsid w:val="00A9148C"/>
    <w:rsid w:val="00A95657"/>
    <w:rsid w:val="00A9578D"/>
    <w:rsid w:val="00A9613E"/>
    <w:rsid w:val="00A96796"/>
    <w:rsid w:val="00A9794D"/>
    <w:rsid w:val="00AA1C9E"/>
    <w:rsid w:val="00AA1F7D"/>
    <w:rsid w:val="00AA2FA8"/>
    <w:rsid w:val="00AA36FE"/>
    <w:rsid w:val="00AA43E7"/>
    <w:rsid w:val="00AA49AE"/>
    <w:rsid w:val="00AA4D64"/>
    <w:rsid w:val="00AA5BFD"/>
    <w:rsid w:val="00AA5E83"/>
    <w:rsid w:val="00AB0618"/>
    <w:rsid w:val="00AB125C"/>
    <w:rsid w:val="00AB1749"/>
    <w:rsid w:val="00AB33B2"/>
    <w:rsid w:val="00AB37CA"/>
    <w:rsid w:val="00AB5666"/>
    <w:rsid w:val="00AB7868"/>
    <w:rsid w:val="00AB7F95"/>
    <w:rsid w:val="00AC17ED"/>
    <w:rsid w:val="00AC43AC"/>
    <w:rsid w:val="00AC4DEA"/>
    <w:rsid w:val="00AC57F4"/>
    <w:rsid w:val="00AC5C70"/>
    <w:rsid w:val="00AC5EB7"/>
    <w:rsid w:val="00AD00A0"/>
    <w:rsid w:val="00AD07C2"/>
    <w:rsid w:val="00AD1320"/>
    <w:rsid w:val="00AD3AC3"/>
    <w:rsid w:val="00AD449F"/>
    <w:rsid w:val="00AD6793"/>
    <w:rsid w:val="00AD6E6C"/>
    <w:rsid w:val="00AD7B91"/>
    <w:rsid w:val="00AE1373"/>
    <w:rsid w:val="00AE7A41"/>
    <w:rsid w:val="00AF3E44"/>
    <w:rsid w:val="00AF46C2"/>
    <w:rsid w:val="00AF4D9C"/>
    <w:rsid w:val="00AF6CFA"/>
    <w:rsid w:val="00B01BB4"/>
    <w:rsid w:val="00B01ED4"/>
    <w:rsid w:val="00B021E4"/>
    <w:rsid w:val="00B02262"/>
    <w:rsid w:val="00B0283A"/>
    <w:rsid w:val="00B02EE4"/>
    <w:rsid w:val="00B02F6C"/>
    <w:rsid w:val="00B0385A"/>
    <w:rsid w:val="00B03F08"/>
    <w:rsid w:val="00B045AC"/>
    <w:rsid w:val="00B0574D"/>
    <w:rsid w:val="00B05FD9"/>
    <w:rsid w:val="00B07AC0"/>
    <w:rsid w:val="00B1258C"/>
    <w:rsid w:val="00B13A59"/>
    <w:rsid w:val="00B148C4"/>
    <w:rsid w:val="00B20A96"/>
    <w:rsid w:val="00B224F7"/>
    <w:rsid w:val="00B2580F"/>
    <w:rsid w:val="00B2596B"/>
    <w:rsid w:val="00B26622"/>
    <w:rsid w:val="00B26DED"/>
    <w:rsid w:val="00B27293"/>
    <w:rsid w:val="00B2790E"/>
    <w:rsid w:val="00B30FDA"/>
    <w:rsid w:val="00B33AC8"/>
    <w:rsid w:val="00B33EF2"/>
    <w:rsid w:val="00B352D6"/>
    <w:rsid w:val="00B369D8"/>
    <w:rsid w:val="00B42032"/>
    <w:rsid w:val="00B428E5"/>
    <w:rsid w:val="00B44C32"/>
    <w:rsid w:val="00B45110"/>
    <w:rsid w:val="00B45DCF"/>
    <w:rsid w:val="00B4633C"/>
    <w:rsid w:val="00B473B5"/>
    <w:rsid w:val="00B50491"/>
    <w:rsid w:val="00B51C7A"/>
    <w:rsid w:val="00B5259F"/>
    <w:rsid w:val="00B53A4F"/>
    <w:rsid w:val="00B55E50"/>
    <w:rsid w:val="00B61635"/>
    <w:rsid w:val="00B63EB7"/>
    <w:rsid w:val="00B661C7"/>
    <w:rsid w:val="00B67546"/>
    <w:rsid w:val="00B70040"/>
    <w:rsid w:val="00B703E8"/>
    <w:rsid w:val="00B715A3"/>
    <w:rsid w:val="00B73871"/>
    <w:rsid w:val="00B759AF"/>
    <w:rsid w:val="00B76C0D"/>
    <w:rsid w:val="00B82337"/>
    <w:rsid w:val="00B8345F"/>
    <w:rsid w:val="00B83B86"/>
    <w:rsid w:val="00B849C0"/>
    <w:rsid w:val="00B870F1"/>
    <w:rsid w:val="00B90D86"/>
    <w:rsid w:val="00B92EC5"/>
    <w:rsid w:val="00B9395B"/>
    <w:rsid w:val="00B93B87"/>
    <w:rsid w:val="00B9457D"/>
    <w:rsid w:val="00B95B1A"/>
    <w:rsid w:val="00B961DC"/>
    <w:rsid w:val="00B97EFD"/>
    <w:rsid w:val="00BA19EF"/>
    <w:rsid w:val="00BA319E"/>
    <w:rsid w:val="00BA4011"/>
    <w:rsid w:val="00BA6527"/>
    <w:rsid w:val="00BA66E8"/>
    <w:rsid w:val="00BA6B88"/>
    <w:rsid w:val="00BA75E0"/>
    <w:rsid w:val="00BB1525"/>
    <w:rsid w:val="00BB1C67"/>
    <w:rsid w:val="00BB203E"/>
    <w:rsid w:val="00BB601F"/>
    <w:rsid w:val="00BB677E"/>
    <w:rsid w:val="00BB7AB3"/>
    <w:rsid w:val="00BC0C55"/>
    <w:rsid w:val="00BC2F91"/>
    <w:rsid w:val="00BC3D39"/>
    <w:rsid w:val="00BC4581"/>
    <w:rsid w:val="00BD19FC"/>
    <w:rsid w:val="00BD5606"/>
    <w:rsid w:val="00BD5884"/>
    <w:rsid w:val="00BD5FC7"/>
    <w:rsid w:val="00BD6489"/>
    <w:rsid w:val="00BD6788"/>
    <w:rsid w:val="00BD6950"/>
    <w:rsid w:val="00BD6E29"/>
    <w:rsid w:val="00BE0715"/>
    <w:rsid w:val="00BE0B56"/>
    <w:rsid w:val="00BE345E"/>
    <w:rsid w:val="00BE4B5F"/>
    <w:rsid w:val="00BE4C16"/>
    <w:rsid w:val="00BF2C7D"/>
    <w:rsid w:val="00BF3348"/>
    <w:rsid w:val="00BF39F1"/>
    <w:rsid w:val="00C02EA2"/>
    <w:rsid w:val="00C03A4A"/>
    <w:rsid w:val="00C05BD0"/>
    <w:rsid w:val="00C10AF3"/>
    <w:rsid w:val="00C122D8"/>
    <w:rsid w:val="00C126ED"/>
    <w:rsid w:val="00C14224"/>
    <w:rsid w:val="00C15ABC"/>
    <w:rsid w:val="00C1642D"/>
    <w:rsid w:val="00C169D0"/>
    <w:rsid w:val="00C171BE"/>
    <w:rsid w:val="00C20993"/>
    <w:rsid w:val="00C2380C"/>
    <w:rsid w:val="00C2407F"/>
    <w:rsid w:val="00C241E1"/>
    <w:rsid w:val="00C243D9"/>
    <w:rsid w:val="00C24F81"/>
    <w:rsid w:val="00C27965"/>
    <w:rsid w:val="00C30C4E"/>
    <w:rsid w:val="00C32245"/>
    <w:rsid w:val="00C32EAB"/>
    <w:rsid w:val="00C33B31"/>
    <w:rsid w:val="00C33C2F"/>
    <w:rsid w:val="00C34828"/>
    <w:rsid w:val="00C374D9"/>
    <w:rsid w:val="00C379F5"/>
    <w:rsid w:val="00C37A1E"/>
    <w:rsid w:val="00C37FAE"/>
    <w:rsid w:val="00C40FAB"/>
    <w:rsid w:val="00C41723"/>
    <w:rsid w:val="00C42798"/>
    <w:rsid w:val="00C4335D"/>
    <w:rsid w:val="00C4403B"/>
    <w:rsid w:val="00C44062"/>
    <w:rsid w:val="00C44B9E"/>
    <w:rsid w:val="00C44CF7"/>
    <w:rsid w:val="00C455EB"/>
    <w:rsid w:val="00C45954"/>
    <w:rsid w:val="00C460CA"/>
    <w:rsid w:val="00C47D3D"/>
    <w:rsid w:val="00C5208C"/>
    <w:rsid w:val="00C546E4"/>
    <w:rsid w:val="00C56D75"/>
    <w:rsid w:val="00C57C37"/>
    <w:rsid w:val="00C62F7F"/>
    <w:rsid w:val="00C63FCA"/>
    <w:rsid w:val="00C643BF"/>
    <w:rsid w:val="00C655BE"/>
    <w:rsid w:val="00C66B8B"/>
    <w:rsid w:val="00C66BDF"/>
    <w:rsid w:val="00C67605"/>
    <w:rsid w:val="00C70BA3"/>
    <w:rsid w:val="00C70C31"/>
    <w:rsid w:val="00C717AF"/>
    <w:rsid w:val="00C72202"/>
    <w:rsid w:val="00C7260D"/>
    <w:rsid w:val="00C728CB"/>
    <w:rsid w:val="00C72938"/>
    <w:rsid w:val="00C72E1D"/>
    <w:rsid w:val="00C73F19"/>
    <w:rsid w:val="00C744F2"/>
    <w:rsid w:val="00C751AA"/>
    <w:rsid w:val="00C758FF"/>
    <w:rsid w:val="00C8089B"/>
    <w:rsid w:val="00C80A4E"/>
    <w:rsid w:val="00C81F0F"/>
    <w:rsid w:val="00C8358E"/>
    <w:rsid w:val="00C8451A"/>
    <w:rsid w:val="00C91B37"/>
    <w:rsid w:val="00C92E38"/>
    <w:rsid w:val="00C94ECA"/>
    <w:rsid w:val="00C94F22"/>
    <w:rsid w:val="00C95024"/>
    <w:rsid w:val="00C95960"/>
    <w:rsid w:val="00C96788"/>
    <w:rsid w:val="00C96B91"/>
    <w:rsid w:val="00C97FED"/>
    <w:rsid w:val="00CA1AC7"/>
    <w:rsid w:val="00CA1CFD"/>
    <w:rsid w:val="00CA1DF0"/>
    <w:rsid w:val="00CA1EC0"/>
    <w:rsid w:val="00CA2574"/>
    <w:rsid w:val="00CA4FDE"/>
    <w:rsid w:val="00CA5151"/>
    <w:rsid w:val="00CA601B"/>
    <w:rsid w:val="00CA65AA"/>
    <w:rsid w:val="00CB0D95"/>
    <w:rsid w:val="00CB142E"/>
    <w:rsid w:val="00CB2A91"/>
    <w:rsid w:val="00CB3B60"/>
    <w:rsid w:val="00CB5557"/>
    <w:rsid w:val="00CB5AA7"/>
    <w:rsid w:val="00CB65CC"/>
    <w:rsid w:val="00CC0AE1"/>
    <w:rsid w:val="00CC26DE"/>
    <w:rsid w:val="00CC2DBC"/>
    <w:rsid w:val="00CC5007"/>
    <w:rsid w:val="00CC53C1"/>
    <w:rsid w:val="00CC635E"/>
    <w:rsid w:val="00CC641F"/>
    <w:rsid w:val="00CC6A9F"/>
    <w:rsid w:val="00CD112D"/>
    <w:rsid w:val="00CD2161"/>
    <w:rsid w:val="00CD2BEF"/>
    <w:rsid w:val="00CD3602"/>
    <w:rsid w:val="00CD49E4"/>
    <w:rsid w:val="00CD615A"/>
    <w:rsid w:val="00CD700E"/>
    <w:rsid w:val="00CE038B"/>
    <w:rsid w:val="00CE0CFA"/>
    <w:rsid w:val="00CE119A"/>
    <w:rsid w:val="00CE1CE8"/>
    <w:rsid w:val="00CE1E68"/>
    <w:rsid w:val="00CE31BF"/>
    <w:rsid w:val="00CE3464"/>
    <w:rsid w:val="00CE60F1"/>
    <w:rsid w:val="00CE63F2"/>
    <w:rsid w:val="00CE71D0"/>
    <w:rsid w:val="00CE79B7"/>
    <w:rsid w:val="00CE7D28"/>
    <w:rsid w:val="00CF2A9A"/>
    <w:rsid w:val="00D0019E"/>
    <w:rsid w:val="00D01556"/>
    <w:rsid w:val="00D02B68"/>
    <w:rsid w:val="00D02F0F"/>
    <w:rsid w:val="00D05356"/>
    <w:rsid w:val="00D0646C"/>
    <w:rsid w:val="00D11BFC"/>
    <w:rsid w:val="00D12F5A"/>
    <w:rsid w:val="00D14438"/>
    <w:rsid w:val="00D159D2"/>
    <w:rsid w:val="00D15CD1"/>
    <w:rsid w:val="00D16737"/>
    <w:rsid w:val="00D17F7B"/>
    <w:rsid w:val="00D221C3"/>
    <w:rsid w:val="00D22201"/>
    <w:rsid w:val="00D223BC"/>
    <w:rsid w:val="00D22FF4"/>
    <w:rsid w:val="00D23433"/>
    <w:rsid w:val="00D23516"/>
    <w:rsid w:val="00D25064"/>
    <w:rsid w:val="00D25870"/>
    <w:rsid w:val="00D26069"/>
    <w:rsid w:val="00D273C6"/>
    <w:rsid w:val="00D306F3"/>
    <w:rsid w:val="00D31B63"/>
    <w:rsid w:val="00D33BD0"/>
    <w:rsid w:val="00D35E05"/>
    <w:rsid w:val="00D3611A"/>
    <w:rsid w:val="00D37C5F"/>
    <w:rsid w:val="00D37D5F"/>
    <w:rsid w:val="00D40B77"/>
    <w:rsid w:val="00D40EC5"/>
    <w:rsid w:val="00D40F97"/>
    <w:rsid w:val="00D4149E"/>
    <w:rsid w:val="00D41861"/>
    <w:rsid w:val="00D41F9C"/>
    <w:rsid w:val="00D427C5"/>
    <w:rsid w:val="00D43A0D"/>
    <w:rsid w:val="00D449A1"/>
    <w:rsid w:val="00D44DF4"/>
    <w:rsid w:val="00D46811"/>
    <w:rsid w:val="00D470F2"/>
    <w:rsid w:val="00D50113"/>
    <w:rsid w:val="00D526A5"/>
    <w:rsid w:val="00D53F97"/>
    <w:rsid w:val="00D541D0"/>
    <w:rsid w:val="00D553BE"/>
    <w:rsid w:val="00D55D9C"/>
    <w:rsid w:val="00D55F4A"/>
    <w:rsid w:val="00D57335"/>
    <w:rsid w:val="00D57503"/>
    <w:rsid w:val="00D60895"/>
    <w:rsid w:val="00D6116C"/>
    <w:rsid w:val="00D62F06"/>
    <w:rsid w:val="00D63DDA"/>
    <w:rsid w:val="00D6422D"/>
    <w:rsid w:val="00D645F8"/>
    <w:rsid w:val="00D64603"/>
    <w:rsid w:val="00D65EEB"/>
    <w:rsid w:val="00D7107A"/>
    <w:rsid w:val="00D7441A"/>
    <w:rsid w:val="00D74BE7"/>
    <w:rsid w:val="00D76F89"/>
    <w:rsid w:val="00D77DF2"/>
    <w:rsid w:val="00D81028"/>
    <w:rsid w:val="00D8485F"/>
    <w:rsid w:val="00D848DC"/>
    <w:rsid w:val="00D849CC"/>
    <w:rsid w:val="00D84AF3"/>
    <w:rsid w:val="00D84CF5"/>
    <w:rsid w:val="00D87F16"/>
    <w:rsid w:val="00D90DF6"/>
    <w:rsid w:val="00D90E8B"/>
    <w:rsid w:val="00D912E8"/>
    <w:rsid w:val="00D92054"/>
    <w:rsid w:val="00D935BA"/>
    <w:rsid w:val="00D935F1"/>
    <w:rsid w:val="00D93D89"/>
    <w:rsid w:val="00D9706E"/>
    <w:rsid w:val="00D97C05"/>
    <w:rsid w:val="00DA02D6"/>
    <w:rsid w:val="00DA1E1A"/>
    <w:rsid w:val="00DA2208"/>
    <w:rsid w:val="00DA2A6E"/>
    <w:rsid w:val="00DA3BB2"/>
    <w:rsid w:val="00DA3CCC"/>
    <w:rsid w:val="00DB1CD6"/>
    <w:rsid w:val="00DB49D8"/>
    <w:rsid w:val="00DB6861"/>
    <w:rsid w:val="00DB79BE"/>
    <w:rsid w:val="00DC082D"/>
    <w:rsid w:val="00DC0D75"/>
    <w:rsid w:val="00DC1A7C"/>
    <w:rsid w:val="00DC22E9"/>
    <w:rsid w:val="00DC24BD"/>
    <w:rsid w:val="00DC3216"/>
    <w:rsid w:val="00DC4ECA"/>
    <w:rsid w:val="00DC54E6"/>
    <w:rsid w:val="00DC65E1"/>
    <w:rsid w:val="00DD3C14"/>
    <w:rsid w:val="00DD5A4B"/>
    <w:rsid w:val="00DD78F5"/>
    <w:rsid w:val="00DE1668"/>
    <w:rsid w:val="00DE1EA9"/>
    <w:rsid w:val="00DE1EFA"/>
    <w:rsid w:val="00DE3ADA"/>
    <w:rsid w:val="00DE3B85"/>
    <w:rsid w:val="00DE5B0F"/>
    <w:rsid w:val="00DE5DDC"/>
    <w:rsid w:val="00DF02DC"/>
    <w:rsid w:val="00DF0B3F"/>
    <w:rsid w:val="00DF0F09"/>
    <w:rsid w:val="00DF12C5"/>
    <w:rsid w:val="00DF1FDD"/>
    <w:rsid w:val="00DF279F"/>
    <w:rsid w:val="00DF2C10"/>
    <w:rsid w:val="00DF32C8"/>
    <w:rsid w:val="00DF35B1"/>
    <w:rsid w:val="00DF3837"/>
    <w:rsid w:val="00DF38A5"/>
    <w:rsid w:val="00DF550F"/>
    <w:rsid w:val="00DF5FDA"/>
    <w:rsid w:val="00DF70CA"/>
    <w:rsid w:val="00E005FB"/>
    <w:rsid w:val="00E00AE6"/>
    <w:rsid w:val="00E021F3"/>
    <w:rsid w:val="00E046C7"/>
    <w:rsid w:val="00E058AA"/>
    <w:rsid w:val="00E07C86"/>
    <w:rsid w:val="00E132CA"/>
    <w:rsid w:val="00E1376B"/>
    <w:rsid w:val="00E15688"/>
    <w:rsid w:val="00E225B4"/>
    <w:rsid w:val="00E2596D"/>
    <w:rsid w:val="00E26F32"/>
    <w:rsid w:val="00E27DAB"/>
    <w:rsid w:val="00E32B6D"/>
    <w:rsid w:val="00E32D76"/>
    <w:rsid w:val="00E34CE1"/>
    <w:rsid w:val="00E36A27"/>
    <w:rsid w:val="00E37960"/>
    <w:rsid w:val="00E41B03"/>
    <w:rsid w:val="00E42C72"/>
    <w:rsid w:val="00E434E1"/>
    <w:rsid w:val="00E44998"/>
    <w:rsid w:val="00E44F0B"/>
    <w:rsid w:val="00E452DB"/>
    <w:rsid w:val="00E4674A"/>
    <w:rsid w:val="00E467D0"/>
    <w:rsid w:val="00E519F3"/>
    <w:rsid w:val="00E52173"/>
    <w:rsid w:val="00E5270C"/>
    <w:rsid w:val="00E53AFB"/>
    <w:rsid w:val="00E555A3"/>
    <w:rsid w:val="00E56A96"/>
    <w:rsid w:val="00E60FFB"/>
    <w:rsid w:val="00E623F1"/>
    <w:rsid w:val="00E624AF"/>
    <w:rsid w:val="00E65219"/>
    <w:rsid w:val="00E66D98"/>
    <w:rsid w:val="00E708DE"/>
    <w:rsid w:val="00E71208"/>
    <w:rsid w:val="00E72E64"/>
    <w:rsid w:val="00E74C47"/>
    <w:rsid w:val="00E752F5"/>
    <w:rsid w:val="00E75997"/>
    <w:rsid w:val="00E75FB2"/>
    <w:rsid w:val="00E81662"/>
    <w:rsid w:val="00E82A07"/>
    <w:rsid w:val="00E82FC5"/>
    <w:rsid w:val="00E8404C"/>
    <w:rsid w:val="00E85580"/>
    <w:rsid w:val="00E92904"/>
    <w:rsid w:val="00E932BE"/>
    <w:rsid w:val="00E95736"/>
    <w:rsid w:val="00E957D6"/>
    <w:rsid w:val="00E972E8"/>
    <w:rsid w:val="00E9775E"/>
    <w:rsid w:val="00EA013E"/>
    <w:rsid w:val="00EA11F9"/>
    <w:rsid w:val="00EA2CB6"/>
    <w:rsid w:val="00EA6543"/>
    <w:rsid w:val="00EB07BF"/>
    <w:rsid w:val="00EB0DFC"/>
    <w:rsid w:val="00EB1AE6"/>
    <w:rsid w:val="00EB312F"/>
    <w:rsid w:val="00EB3D1E"/>
    <w:rsid w:val="00EB5FB3"/>
    <w:rsid w:val="00EC0D02"/>
    <w:rsid w:val="00EC13E4"/>
    <w:rsid w:val="00EC413F"/>
    <w:rsid w:val="00EC47A4"/>
    <w:rsid w:val="00EC5064"/>
    <w:rsid w:val="00EC53F0"/>
    <w:rsid w:val="00EC5A69"/>
    <w:rsid w:val="00EC5C0D"/>
    <w:rsid w:val="00EC5F8D"/>
    <w:rsid w:val="00ED005F"/>
    <w:rsid w:val="00ED3EA5"/>
    <w:rsid w:val="00ED684A"/>
    <w:rsid w:val="00ED7528"/>
    <w:rsid w:val="00EE1267"/>
    <w:rsid w:val="00EE2E63"/>
    <w:rsid w:val="00EE30CD"/>
    <w:rsid w:val="00EE31D9"/>
    <w:rsid w:val="00EE3A51"/>
    <w:rsid w:val="00EE3C51"/>
    <w:rsid w:val="00EE447C"/>
    <w:rsid w:val="00EE49DA"/>
    <w:rsid w:val="00EE5427"/>
    <w:rsid w:val="00EE740C"/>
    <w:rsid w:val="00EE742B"/>
    <w:rsid w:val="00EE75C4"/>
    <w:rsid w:val="00EF0CE1"/>
    <w:rsid w:val="00EF1A3D"/>
    <w:rsid w:val="00EF1D88"/>
    <w:rsid w:val="00EF36F8"/>
    <w:rsid w:val="00EF513A"/>
    <w:rsid w:val="00EF636A"/>
    <w:rsid w:val="00F00A48"/>
    <w:rsid w:val="00F02394"/>
    <w:rsid w:val="00F04327"/>
    <w:rsid w:val="00F0596B"/>
    <w:rsid w:val="00F06113"/>
    <w:rsid w:val="00F068C0"/>
    <w:rsid w:val="00F068CA"/>
    <w:rsid w:val="00F10B76"/>
    <w:rsid w:val="00F10E21"/>
    <w:rsid w:val="00F10F97"/>
    <w:rsid w:val="00F130A6"/>
    <w:rsid w:val="00F132B0"/>
    <w:rsid w:val="00F139C3"/>
    <w:rsid w:val="00F16094"/>
    <w:rsid w:val="00F20C15"/>
    <w:rsid w:val="00F23C38"/>
    <w:rsid w:val="00F23C92"/>
    <w:rsid w:val="00F27446"/>
    <w:rsid w:val="00F27D53"/>
    <w:rsid w:val="00F3030D"/>
    <w:rsid w:val="00F30753"/>
    <w:rsid w:val="00F31206"/>
    <w:rsid w:val="00F31301"/>
    <w:rsid w:val="00F3173A"/>
    <w:rsid w:val="00F33896"/>
    <w:rsid w:val="00F3408E"/>
    <w:rsid w:val="00F3478A"/>
    <w:rsid w:val="00F4171C"/>
    <w:rsid w:val="00F425F7"/>
    <w:rsid w:val="00F43FE1"/>
    <w:rsid w:val="00F46C29"/>
    <w:rsid w:val="00F470B0"/>
    <w:rsid w:val="00F47B11"/>
    <w:rsid w:val="00F47B1C"/>
    <w:rsid w:val="00F509E7"/>
    <w:rsid w:val="00F53078"/>
    <w:rsid w:val="00F53114"/>
    <w:rsid w:val="00F53AB7"/>
    <w:rsid w:val="00F54AF6"/>
    <w:rsid w:val="00F55386"/>
    <w:rsid w:val="00F55E53"/>
    <w:rsid w:val="00F57E7D"/>
    <w:rsid w:val="00F60460"/>
    <w:rsid w:val="00F6170F"/>
    <w:rsid w:val="00F620DB"/>
    <w:rsid w:val="00F6259F"/>
    <w:rsid w:val="00F63EDE"/>
    <w:rsid w:val="00F6657F"/>
    <w:rsid w:val="00F66F4D"/>
    <w:rsid w:val="00F6768E"/>
    <w:rsid w:val="00F70C01"/>
    <w:rsid w:val="00F71C66"/>
    <w:rsid w:val="00F736C4"/>
    <w:rsid w:val="00F73B9A"/>
    <w:rsid w:val="00F73E94"/>
    <w:rsid w:val="00F74891"/>
    <w:rsid w:val="00F76DE5"/>
    <w:rsid w:val="00F773D9"/>
    <w:rsid w:val="00F800B5"/>
    <w:rsid w:val="00F81F12"/>
    <w:rsid w:val="00F82B88"/>
    <w:rsid w:val="00F83205"/>
    <w:rsid w:val="00F83D50"/>
    <w:rsid w:val="00F83FAC"/>
    <w:rsid w:val="00F85435"/>
    <w:rsid w:val="00F85FB7"/>
    <w:rsid w:val="00F871FA"/>
    <w:rsid w:val="00F876F3"/>
    <w:rsid w:val="00F90511"/>
    <w:rsid w:val="00F90D49"/>
    <w:rsid w:val="00F91669"/>
    <w:rsid w:val="00F9371D"/>
    <w:rsid w:val="00F93BD2"/>
    <w:rsid w:val="00F93DB8"/>
    <w:rsid w:val="00F963B9"/>
    <w:rsid w:val="00F96989"/>
    <w:rsid w:val="00F973BE"/>
    <w:rsid w:val="00FA0354"/>
    <w:rsid w:val="00FA0CCC"/>
    <w:rsid w:val="00FA1727"/>
    <w:rsid w:val="00FA2AFC"/>
    <w:rsid w:val="00FA3FDA"/>
    <w:rsid w:val="00FA486C"/>
    <w:rsid w:val="00FA4B13"/>
    <w:rsid w:val="00FA5419"/>
    <w:rsid w:val="00FA5768"/>
    <w:rsid w:val="00FA6EF4"/>
    <w:rsid w:val="00FB0254"/>
    <w:rsid w:val="00FB1307"/>
    <w:rsid w:val="00FB1E17"/>
    <w:rsid w:val="00FB3D44"/>
    <w:rsid w:val="00FB65B9"/>
    <w:rsid w:val="00FB78BF"/>
    <w:rsid w:val="00FB7EDC"/>
    <w:rsid w:val="00FC1094"/>
    <w:rsid w:val="00FC15E7"/>
    <w:rsid w:val="00FC18E7"/>
    <w:rsid w:val="00FC261D"/>
    <w:rsid w:val="00FC3555"/>
    <w:rsid w:val="00FC4D46"/>
    <w:rsid w:val="00FD1640"/>
    <w:rsid w:val="00FD1F70"/>
    <w:rsid w:val="00FD234A"/>
    <w:rsid w:val="00FD4ECF"/>
    <w:rsid w:val="00FD61F1"/>
    <w:rsid w:val="00FD6B02"/>
    <w:rsid w:val="00FD6BBF"/>
    <w:rsid w:val="00FE2A52"/>
    <w:rsid w:val="00FE2C9E"/>
    <w:rsid w:val="00FE2EF5"/>
    <w:rsid w:val="00FE330B"/>
    <w:rsid w:val="00FE4BAD"/>
    <w:rsid w:val="00FE7626"/>
    <w:rsid w:val="00FF02FC"/>
    <w:rsid w:val="00FF0A79"/>
    <w:rsid w:val="00FF1F21"/>
    <w:rsid w:val="00FF2B5E"/>
    <w:rsid w:val="00FF39BA"/>
    <w:rsid w:val="00FF4148"/>
    <w:rsid w:val="00FF43CA"/>
    <w:rsid w:val="00FF57DD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5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5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233</Words>
  <Characters>1330</Characters>
  <Application>Microsoft Office Word</Application>
  <DocSecurity>0</DocSecurity>
  <Lines>11</Lines>
  <Paragraphs>3</Paragraphs>
  <ScaleCrop>false</ScaleCrop>
  <Company>微软中国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丁静</cp:lastModifiedBy>
  <cp:revision>10</cp:revision>
  <dcterms:created xsi:type="dcterms:W3CDTF">2020-04-12T09:09:00Z</dcterms:created>
  <dcterms:modified xsi:type="dcterms:W3CDTF">2020-04-13T03:12:00Z</dcterms:modified>
</cp:coreProperties>
</file>